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77777777"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28772E9B">
            <wp:simplePos x="0" y="0"/>
            <wp:positionH relativeFrom="column">
              <wp:posOffset>3244215</wp:posOffset>
            </wp:positionH>
            <wp:positionV relativeFrom="paragraph">
              <wp:posOffset>203200</wp:posOffset>
            </wp:positionV>
            <wp:extent cx="1542415" cy="1148715"/>
            <wp:effectExtent l="635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148715"/>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4830F030" w14:textId="6DB9DB76" w:rsidR="007E24C3" w:rsidRPr="00CC49B5" w:rsidRDefault="00276738" w:rsidP="00CC49B5">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E254232" w14:textId="77777777" w:rsidR="007E24C3" w:rsidRPr="000F4078" w:rsidRDefault="007E24C3">
      <w:pPr>
        <w:rPr>
          <w:rFonts w:ascii="Arial Rounded MT Bold" w:hAnsi="Arial Rounded MT Bold"/>
          <w:sz w:val="20"/>
          <w:szCs w:val="20"/>
        </w:rPr>
      </w:pPr>
    </w:p>
    <w:p w14:paraId="45EEBB83" w14:textId="481752E1" w:rsidR="007F5880" w:rsidRDefault="00553984" w:rsidP="007F5880">
      <w:pPr>
        <w:rPr>
          <w:rFonts w:ascii="Arial Rounded MT Bold" w:hAnsi="Arial Rounded MT Bold"/>
          <w:sz w:val="32"/>
          <w:szCs w:val="32"/>
        </w:rPr>
      </w:pPr>
      <w:r w:rsidRPr="00553984">
        <w:rPr>
          <w:rFonts w:ascii="Arial Rounded MT Bold" w:hAnsi="Arial Rounded MT Bold"/>
          <w:sz w:val="32"/>
          <w:szCs w:val="32"/>
        </w:rPr>
        <w:t>THE F</w:t>
      </w:r>
      <w:r w:rsidR="00B95FBF">
        <w:rPr>
          <w:rFonts w:ascii="Arial Rounded MT Bold" w:hAnsi="Arial Rounded MT Bold"/>
          <w:sz w:val="32"/>
          <w:szCs w:val="32"/>
        </w:rPr>
        <w:t>IF</w:t>
      </w:r>
      <w:r w:rsidRPr="00553984">
        <w:rPr>
          <w:rFonts w:ascii="Arial Rounded MT Bold" w:hAnsi="Arial Rounded MT Bold"/>
          <w:sz w:val="32"/>
          <w:szCs w:val="32"/>
        </w:rPr>
        <w:t>TH SUNDAY of EASTER</w:t>
      </w:r>
    </w:p>
    <w:p w14:paraId="0C037F9F" w14:textId="77777777" w:rsidR="00A41140" w:rsidRDefault="00A41140" w:rsidP="007F5880">
      <w:pPr>
        <w:rPr>
          <w:rFonts w:ascii="Arial Narrow" w:hAnsi="Arial Narrow"/>
          <w:b/>
          <w:sz w:val="24"/>
          <w:szCs w:val="24"/>
        </w:rPr>
      </w:pPr>
    </w:p>
    <w:p w14:paraId="21779513" w14:textId="77777777" w:rsidR="004375BF" w:rsidRDefault="000F4078" w:rsidP="004375BF">
      <w:pPr>
        <w:rPr>
          <w:rFonts w:ascii="Arial Narrow" w:hAnsi="Arial Narrow"/>
          <w:b/>
          <w:sz w:val="24"/>
          <w:szCs w:val="24"/>
        </w:rPr>
      </w:pPr>
      <w:r w:rsidRPr="000F4078">
        <w:rPr>
          <w:rFonts w:ascii="Arial Narrow" w:hAnsi="Arial Narrow"/>
          <w:b/>
          <w:sz w:val="24"/>
          <w:szCs w:val="24"/>
        </w:rPr>
        <w:t xml:space="preserve">Hymn: </w:t>
      </w:r>
      <w:r w:rsidR="004375BF">
        <w:rPr>
          <w:rFonts w:ascii="Arial Narrow" w:hAnsi="Arial Narrow"/>
          <w:b/>
          <w:sz w:val="24"/>
          <w:szCs w:val="24"/>
        </w:rPr>
        <w:t>Christ is made the sure Foundation</w:t>
      </w:r>
    </w:p>
    <w:p w14:paraId="039EC1FD" w14:textId="77777777" w:rsidR="004375BF" w:rsidRDefault="004375BF" w:rsidP="004375BF">
      <w:pPr>
        <w:pStyle w:val="ListParagraph"/>
        <w:numPr>
          <w:ilvl w:val="0"/>
          <w:numId w:val="2"/>
        </w:numPr>
        <w:rPr>
          <w:rFonts w:ascii="Arial Narrow" w:hAnsi="Arial Narrow"/>
          <w:b/>
          <w:sz w:val="24"/>
          <w:szCs w:val="24"/>
        </w:rPr>
      </w:pPr>
      <w:r>
        <w:rPr>
          <w:rFonts w:ascii="Arial Narrow" w:hAnsi="Arial Narrow"/>
          <w:b/>
          <w:sz w:val="24"/>
          <w:szCs w:val="24"/>
        </w:rPr>
        <w:t>Christ is made the sure foundation,</w:t>
      </w:r>
    </w:p>
    <w:p w14:paraId="7C84B058" w14:textId="77777777" w:rsidR="004375BF" w:rsidRDefault="004375BF" w:rsidP="004375BF">
      <w:pPr>
        <w:pStyle w:val="ListParagraph"/>
        <w:rPr>
          <w:rFonts w:ascii="Arial Narrow" w:hAnsi="Arial Narrow"/>
          <w:b/>
          <w:sz w:val="24"/>
          <w:szCs w:val="24"/>
        </w:rPr>
      </w:pPr>
      <w:r>
        <w:rPr>
          <w:rFonts w:ascii="Arial Narrow" w:hAnsi="Arial Narrow"/>
          <w:b/>
          <w:sz w:val="24"/>
          <w:szCs w:val="24"/>
        </w:rPr>
        <w:t xml:space="preserve">Christ the head and cornerstone, </w:t>
      </w:r>
    </w:p>
    <w:p w14:paraId="096E0AF8" w14:textId="77777777" w:rsidR="004375BF" w:rsidRDefault="004375BF" w:rsidP="004375BF">
      <w:pPr>
        <w:pStyle w:val="ListParagraph"/>
        <w:rPr>
          <w:rFonts w:ascii="Arial Narrow" w:hAnsi="Arial Narrow"/>
          <w:b/>
          <w:sz w:val="24"/>
          <w:szCs w:val="24"/>
        </w:rPr>
      </w:pPr>
      <w:r>
        <w:rPr>
          <w:rFonts w:ascii="Arial Narrow" w:hAnsi="Arial Narrow"/>
          <w:b/>
          <w:sz w:val="24"/>
          <w:szCs w:val="24"/>
        </w:rPr>
        <w:t>Chosen of the Lord, and precious,</w:t>
      </w:r>
    </w:p>
    <w:p w14:paraId="5DA78E41" w14:textId="77777777" w:rsidR="004375BF" w:rsidRDefault="004375BF" w:rsidP="004375BF">
      <w:pPr>
        <w:pStyle w:val="ListParagraph"/>
        <w:rPr>
          <w:rFonts w:ascii="Arial Narrow" w:hAnsi="Arial Narrow"/>
          <w:b/>
          <w:sz w:val="24"/>
          <w:szCs w:val="24"/>
        </w:rPr>
      </w:pPr>
      <w:r>
        <w:rPr>
          <w:rFonts w:ascii="Arial Narrow" w:hAnsi="Arial Narrow"/>
          <w:b/>
          <w:sz w:val="24"/>
          <w:szCs w:val="24"/>
        </w:rPr>
        <w:t>Binding all the Church in one,</w:t>
      </w:r>
    </w:p>
    <w:p w14:paraId="00093C5E" w14:textId="77777777" w:rsidR="004375BF" w:rsidRDefault="004375BF" w:rsidP="004375BF">
      <w:pPr>
        <w:pStyle w:val="ListParagraph"/>
        <w:rPr>
          <w:rFonts w:ascii="Arial Narrow" w:hAnsi="Arial Narrow"/>
          <w:b/>
          <w:sz w:val="24"/>
          <w:szCs w:val="24"/>
        </w:rPr>
      </w:pPr>
      <w:r>
        <w:rPr>
          <w:rFonts w:ascii="Arial Narrow" w:hAnsi="Arial Narrow"/>
          <w:b/>
          <w:sz w:val="24"/>
          <w:szCs w:val="24"/>
        </w:rPr>
        <w:t>Holy Zion’s help forever,</w:t>
      </w:r>
    </w:p>
    <w:p w14:paraId="7D5D9313" w14:textId="77777777" w:rsidR="004375BF" w:rsidRDefault="004375BF" w:rsidP="004375BF">
      <w:pPr>
        <w:pStyle w:val="ListParagraph"/>
        <w:rPr>
          <w:rFonts w:ascii="Arial Narrow" w:hAnsi="Arial Narrow"/>
          <w:b/>
          <w:sz w:val="24"/>
          <w:szCs w:val="24"/>
        </w:rPr>
      </w:pPr>
      <w:r>
        <w:rPr>
          <w:rFonts w:ascii="Arial Narrow" w:hAnsi="Arial Narrow"/>
          <w:b/>
          <w:sz w:val="24"/>
          <w:szCs w:val="24"/>
        </w:rPr>
        <w:t>And her confidence alone.</w:t>
      </w:r>
    </w:p>
    <w:p w14:paraId="09E03133" w14:textId="77777777" w:rsidR="004375BF" w:rsidRPr="00E24830" w:rsidRDefault="004375BF" w:rsidP="004375BF">
      <w:pPr>
        <w:pStyle w:val="ListParagraph"/>
        <w:rPr>
          <w:rFonts w:ascii="Arial Narrow" w:hAnsi="Arial Narrow"/>
          <w:b/>
          <w:sz w:val="16"/>
          <w:szCs w:val="16"/>
        </w:rPr>
      </w:pPr>
    </w:p>
    <w:p w14:paraId="78CC2500" w14:textId="77777777" w:rsidR="004375BF" w:rsidRDefault="004375BF" w:rsidP="004375BF">
      <w:pPr>
        <w:pStyle w:val="ListParagraph"/>
        <w:numPr>
          <w:ilvl w:val="0"/>
          <w:numId w:val="2"/>
        </w:numPr>
        <w:rPr>
          <w:rFonts w:ascii="Arial Narrow" w:hAnsi="Arial Narrow"/>
          <w:b/>
          <w:sz w:val="24"/>
          <w:szCs w:val="24"/>
        </w:rPr>
      </w:pPr>
      <w:r>
        <w:rPr>
          <w:rFonts w:ascii="Arial Narrow" w:hAnsi="Arial Narrow"/>
          <w:b/>
          <w:sz w:val="24"/>
          <w:szCs w:val="24"/>
        </w:rPr>
        <w:t>Hear the cry of all your people,</w:t>
      </w:r>
    </w:p>
    <w:p w14:paraId="4AB46909" w14:textId="77777777" w:rsidR="004375BF" w:rsidRDefault="004375BF" w:rsidP="004375BF">
      <w:pPr>
        <w:pStyle w:val="ListParagraph"/>
        <w:rPr>
          <w:rFonts w:ascii="Arial Narrow" w:hAnsi="Arial Narrow"/>
          <w:b/>
          <w:sz w:val="24"/>
          <w:szCs w:val="24"/>
        </w:rPr>
      </w:pPr>
      <w:r>
        <w:rPr>
          <w:rFonts w:ascii="Arial Narrow" w:hAnsi="Arial Narrow"/>
          <w:b/>
          <w:sz w:val="24"/>
          <w:szCs w:val="24"/>
        </w:rPr>
        <w:t>What they ask and hope to gain;</w:t>
      </w:r>
    </w:p>
    <w:p w14:paraId="062E57D0" w14:textId="77777777" w:rsidR="004375BF" w:rsidRDefault="004375BF" w:rsidP="004375BF">
      <w:pPr>
        <w:pStyle w:val="ListParagraph"/>
        <w:rPr>
          <w:rFonts w:ascii="Arial Narrow" w:hAnsi="Arial Narrow"/>
          <w:b/>
          <w:sz w:val="24"/>
          <w:szCs w:val="24"/>
        </w:rPr>
      </w:pPr>
      <w:r>
        <w:rPr>
          <w:rFonts w:ascii="Arial Narrow" w:hAnsi="Arial Narrow"/>
          <w:b/>
          <w:sz w:val="24"/>
          <w:szCs w:val="24"/>
        </w:rPr>
        <w:t>What they gain from you forever,</w:t>
      </w:r>
    </w:p>
    <w:p w14:paraId="3AEB7C5D" w14:textId="77777777" w:rsidR="004375BF" w:rsidRDefault="004375BF" w:rsidP="004375BF">
      <w:pPr>
        <w:pStyle w:val="ListParagraph"/>
        <w:rPr>
          <w:rFonts w:ascii="Arial Narrow" w:hAnsi="Arial Narrow"/>
          <w:b/>
          <w:sz w:val="24"/>
          <w:szCs w:val="24"/>
        </w:rPr>
      </w:pPr>
      <w:r>
        <w:rPr>
          <w:rFonts w:ascii="Arial Narrow" w:hAnsi="Arial Narrow"/>
          <w:b/>
          <w:sz w:val="24"/>
          <w:szCs w:val="24"/>
        </w:rPr>
        <w:t>With your chosen to retain,</w:t>
      </w:r>
    </w:p>
    <w:p w14:paraId="770EBF4B" w14:textId="77777777" w:rsidR="004375BF" w:rsidRDefault="004375BF" w:rsidP="004375BF">
      <w:pPr>
        <w:pStyle w:val="ListParagraph"/>
        <w:rPr>
          <w:rFonts w:ascii="Arial Narrow" w:hAnsi="Arial Narrow"/>
          <w:b/>
          <w:sz w:val="24"/>
          <w:szCs w:val="24"/>
        </w:rPr>
      </w:pPr>
      <w:r>
        <w:rPr>
          <w:rFonts w:ascii="Arial Narrow" w:hAnsi="Arial Narrow"/>
          <w:b/>
          <w:sz w:val="24"/>
          <w:szCs w:val="24"/>
        </w:rPr>
        <w:t>And hereafter in your glory</w:t>
      </w:r>
    </w:p>
    <w:p w14:paraId="0BCD9357" w14:textId="77777777" w:rsidR="004375BF" w:rsidRDefault="004375BF" w:rsidP="004375BF">
      <w:pPr>
        <w:pStyle w:val="ListParagraph"/>
        <w:rPr>
          <w:rFonts w:ascii="Arial Narrow" w:hAnsi="Arial Narrow"/>
          <w:b/>
          <w:sz w:val="24"/>
          <w:szCs w:val="24"/>
        </w:rPr>
      </w:pPr>
      <w:r>
        <w:rPr>
          <w:rFonts w:ascii="Arial Narrow" w:hAnsi="Arial Narrow"/>
          <w:b/>
          <w:sz w:val="24"/>
          <w:szCs w:val="24"/>
        </w:rPr>
        <w:t>Evermore with you to reign.</w:t>
      </w:r>
    </w:p>
    <w:p w14:paraId="689A2414" w14:textId="77777777" w:rsidR="004375BF" w:rsidRPr="00E24830" w:rsidRDefault="004375BF" w:rsidP="004375BF">
      <w:pPr>
        <w:pStyle w:val="ListParagraph"/>
        <w:rPr>
          <w:rFonts w:ascii="Arial Narrow" w:hAnsi="Arial Narrow"/>
          <w:b/>
          <w:sz w:val="8"/>
          <w:szCs w:val="8"/>
        </w:rPr>
      </w:pPr>
    </w:p>
    <w:p w14:paraId="7C670B4C" w14:textId="77777777" w:rsidR="004375BF" w:rsidRDefault="004375BF" w:rsidP="004375BF">
      <w:pPr>
        <w:pStyle w:val="ListParagraph"/>
        <w:numPr>
          <w:ilvl w:val="0"/>
          <w:numId w:val="2"/>
        </w:numPr>
        <w:rPr>
          <w:rFonts w:ascii="Arial Narrow" w:hAnsi="Arial Narrow"/>
          <w:b/>
          <w:sz w:val="24"/>
          <w:szCs w:val="24"/>
        </w:rPr>
      </w:pPr>
      <w:r>
        <w:rPr>
          <w:rFonts w:ascii="Arial Narrow" w:hAnsi="Arial Narrow"/>
          <w:b/>
          <w:sz w:val="24"/>
          <w:szCs w:val="24"/>
        </w:rPr>
        <w:t>Praise and honour, to the Father,</w:t>
      </w:r>
    </w:p>
    <w:p w14:paraId="1829625D" w14:textId="77777777" w:rsidR="004375BF" w:rsidRDefault="004375BF" w:rsidP="004375BF">
      <w:pPr>
        <w:pStyle w:val="ListParagraph"/>
        <w:rPr>
          <w:rFonts w:ascii="Arial Narrow" w:hAnsi="Arial Narrow"/>
          <w:b/>
          <w:sz w:val="24"/>
          <w:szCs w:val="24"/>
        </w:rPr>
      </w:pPr>
      <w:r>
        <w:rPr>
          <w:rFonts w:ascii="Arial Narrow" w:hAnsi="Arial Narrow"/>
          <w:b/>
          <w:sz w:val="24"/>
          <w:szCs w:val="24"/>
        </w:rPr>
        <w:t xml:space="preserve">Praise and honour to the Son, </w:t>
      </w:r>
    </w:p>
    <w:p w14:paraId="06AF5817" w14:textId="77777777" w:rsidR="004375BF" w:rsidRDefault="004375BF" w:rsidP="004375BF">
      <w:pPr>
        <w:pStyle w:val="ListParagraph"/>
        <w:rPr>
          <w:rFonts w:ascii="Arial Narrow" w:hAnsi="Arial Narrow"/>
          <w:b/>
          <w:sz w:val="24"/>
          <w:szCs w:val="24"/>
        </w:rPr>
      </w:pPr>
      <w:r>
        <w:rPr>
          <w:rFonts w:ascii="Arial Narrow" w:hAnsi="Arial Narrow"/>
          <w:b/>
          <w:sz w:val="24"/>
          <w:szCs w:val="24"/>
        </w:rPr>
        <w:t>Praise and honour to the Spirit,</w:t>
      </w:r>
    </w:p>
    <w:p w14:paraId="0FD316B7" w14:textId="77777777" w:rsidR="004375BF" w:rsidRDefault="004375BF" w:rsidP="004375BF">
      <w:pPr>
        <w:pStyle w:val="ListParagraph"/>
        <w:rPr>
          <w:rFonts w:ascii="Arial Narrow" w:hAnsi="Arial Narrow"/>
          <w:b/>
          <w:sz w:val="24"/>
          <w:szCs w:val="24"/>
        </w:rPr>
      </w:pPr>
      <w:r>
        <w:rPr>
          <w:rFonts w:ascii="Arial Narrow" w:hAnsi="Arial Narrow"/>
          <w:b/>
          <w:sz w:val="24"/>
          <w:szCs w:val="24"/>
        </w:rPr>
        <w:t>Ever Three and ever One.</w:t>
      </w:r>
    </w:p>
    <w:p w14:paraId="301B3257" w14:textId="77777777" w:rsidR="004375BF" w:rsidRDefault="004375BF" w:rsidP="004375BF">
      <w:pPr>
        <w:pStyle w:val="ListParagraph"/>
        <w:rPr>
          <w:rFonts w:ascii="Arial Narrow" w:hAnsi="Arial Narrow"/>
          <w:b/>
          <w:sz w:val="24"/>
          <w:szCs w:val="24"/>
        </w:rPr>
      </w:pPr>
      <w:r>
        <w:rPr>
          <w:rFonts w:ascii="Arial Narrow" w:hAnsi="Arial Narrow"/>
          <w:b/>
          <w:sz w:val="24"/>
          <w:szCs w:val="24"/>
        </w:rPr>
        <w:t xml:space="preserve">One in might and </w:t>
      </w:r>
      <w:proofErr w:type="gramStart"/>
      <w:r>
        <w:rPr>
          <w:rFonts w:ascii="Arial Narrow" w:hAnsi="Arial Narrow"/>
          <w:b/>
          <w:sz w:val="24"/>
          <w:szCs w:val="24"/>
        </w:rPr>
        <w:t>One</w:t>
      </w:r>
      <w:proofErr w:type="gramEnd"/>
      <w:r>
        <w:rPr>
          <w:rFonts w:ascii="Arial Narrow" w:hAnsi="Arial Narrow"/>
          <w:b/>
          <w:sz w:val="24"/>
          <w:szCs w:val="24"/>
        </w:rPr>
        <w:t xml:space="preserve"> in glory,</w:t>
      </w:r>
    </w:p>
    <w:p w14:paraId="1E66EE80" w14:textId="77777777" w:rsidR="004375BF" w:rsidRPr="000D7B96" w:rsidRDefault="004375BF" w:rsidP="004375BF">
      <w:pPr>
        <w:pStyle w:val="ListParagraph"/>
        <w:rPr>
          <w:rFonts w:ascii="Arial Narrow" w:hAnsi="Arial Narrow"/>
          <w:b/>
          <w:sz w:val="24"/>
          <w:szCs w:val="24"/>
        </w:rPr>
      </w:pPr>
      <w:r>
        <w:rPr>
          <w:rFonts w:ascii="Arial Narrow" w:hAnsi="Arial Narrow"/>
          <w:b/>
          <w:sz w:val="24"/>
          <w:szCs w:val="24"/>
        </w:rPr>
        <w:t>While unending ages run.</w:t>
      </w:r>
    </w:p>
    <w:p w14:paraId="7C4FE14C" w14:textId="74520376" w:rsidR="000F4078" w:rsidRDefault="000F4078" w:rsidP="00582391">
      <w:pPr>
        <w:rPr>
          <w:rFonts w:ascii="Arial Narrow" w:hAnsi="Arial Narrow"/>
          <w:b/>
          <w:sz w:val="24"/>
          <w:szCs w:val="24"/>
        </w:rPr>
      </w:pPr>
    </w:p>
    <w:p w14:paraId="1E1E5111" w14:textId="77777777" w:rsidR="00582391" w:rsidRDefault="00582391" w:rsidP="00582391">
      <w:pPr>
        <w:rPr>
          <w:rFonts w:ascii="Arial Narrow" w:hAnsi="Arial Narrow"/>
          <w:b/>
          <w:sz w:val="24"/>
          <w:szCs w:val="24"/>
        </w:rPr>
      </w:pPr>
    </w:p>
    <w:p w14:paraId="2DE00396" w14:textId="77777777" w:rsidR="00582391" w:rsidRDefault="00582391" w:rsidP="00582391">
      <w:pPr>
        <w:rPr>
          <w:rFonts w:ascii="Arial Narrow" w:hAnsi="Arial Narrow"/>
          <w:b/>
          <w:sz w:val="24"/>
          <w:szCs w:val="24"/>
        </w:rPr>
      </w:pPr>
    </w:p>
    <w:p w14:paraId="1D6752D2" w14:textId="133F3C13" w:rsidR="000F4078" w:rsidRPr="00BF4354" w:rsidRDefault="00582391" w:rsidP="000F4078">
      <w:pPr>
        <w:pStyle w:val="NoSpacing"/>
        <w:rPr>
          <w:rFonts w:ascii="Arial Narrow" w:hAnsi="Arial Narrow"/>
          <w:sz w:val="24"/>
          <w:szCs w:val="24"/>
        </w:rPr>
      </w:pPr>
      <w:r w:rsidRPr="00BF4354">
        <w:rPr>
          <w:rFonts w:ascii="Arial Narrow" w:hAnsi="Arial Narrow"/>
          <w:sz w:val="24"/>
          <w:szCs w:val="24"/>
        </w:rPr>
        <w:t>I</w:t>
      </w:r>
      <w:r w:rsidR="000F4078" w:rsidRPr="00BF4354">
        <w:rPr>
          <w:rFonts w:ascii="Arial Narrow" w:hAnsi="Arial Narrow"/>
          <w:sz w:val="24"/>
          <w:szCs w:val="24"/>
        </w:rPr>
        <w:t xml:space="preserve">n the name of the Father and of the Son and of the Holy Spirit. </w:t>
      </w:r>
      <w:r w:rsidR="000F4078" w:rsidRPr="00BF4354">
        <w:rPr>
          <w:rFonts w:ascii="Arial Narrow" w:hAnsi="Arial Narrow"/>
          <w:b/>
          <w:sz w:val="24"/>
          <w:szCs w:val="24"/>
        </w:rPr>
        <w:t>Amen</w:t>
      </w:r>
      <w:r w:rsidR="000F4078" w:rsidRPr="00BF4354">
        <w:rPr>
          <w:rFonts w:ascii="Arial Narrow" w:hAnsi="Arial Narrow"/>
          <w:sz w:val="24"/>
          <w:szCs w:val="24"/>
        </w:rPr>
        <w:t>.</w:t>
      </w:r>
    </w:p>
    <w:p w14:paraId="1FE10C65" w14:textId="77777777" w:rsidR="000F4078" w:rsidRPr="00BF4354" w:rsidRDefault="000F4078" w:rsidP="000F4078">
      <w:pPr>
        <w:pStyle w:val="NoSpacing"/>
        <w:rPr>
          <w:rFonts w:ascii="Arial Narrow" w:hAnsi="Arial Narrow"/>
          <w:sz w:val="8"/>
          <w:szCs w:val="8"/>
        </w:rPr>
      </w:pPr>
    </w:p>
    <w:p w14:paraId="17A54AD2" w14:textId="77777777" w:rsidR="000F4078" w:rsidRPr="00BF4354" w:rsidRDefault="000F4078" w:rsidP="000F4078">
      <w:pPr>
        <w:pStyle w:val="NoSpacing"/>
        <w:rPr>
          <w:rFonts w:ascii="Arial Narrow" w:hAnsi="Arial Narrow" w:cs="Arial"/>
          <w:sz w:val="24"/>
          <w:szCs w:val="24"/>
        </w:rPr>
      </w:pPr>
      <w:r w:rsidRPr="00BF4354">
        <w:rPr>
          <w:rFonts w:ascii="Arial Narrow" w:hAnsi="Arial Narrow" w:cs="Arial"/>
          <w:sz w:val="24"/>
          <w:szCs w:val="24"/>
        </w:rPr>
        <w:t>Grace and peace be with you from God our Father and the Lord Jesus Christ.</w:t>
      </w:r>
    </w:p>
    <w:p w14:paraId="3B3422BF" w14:textId="77777777" w:rsidR="000F4078" w:rsidRPr="00187260" w:rsidRDefault="000F4078" w:rsidP="000F4078">
      <w:pPr>
        <w:pStyle w:val="NoSpacing"/>
        <w:rPr>
          <w:rFonts w:ascii="Arial Narrow" w:hAnsi="Arial Narrow" w:cs="Arial"/>
          <w:sz w:val="16"/>
          <w:szCs w:val="16"/>
        </w:rPr>
      </w:pPr>
    </w:p>
    <w:p w14:paraId="5A25C5AA" w14:textId="77777777" w:rsidR="000F4078" w:rsidRPr="00BF4354" w:rsidRDefault="000F4078" w:rsidP="000F4078">
      <w:pPr>
        <w:pStyle w:val="NoSpacing"/>
        <w:jc w:val="both"/>
        <w:rPr>
          <w:rFonts w:ascii="Arial Narrow" w:hAnsi="Arial Narrow"/>
          <w:b/>
          <w:sz w:val="24"/>
          <w:szCs w:val="24"/>
        </w:rPr>
      </w:pPr>
      <w:r w:rsidRPr="00BF4354">
        <w:rPr>
          <w:rFonts w:ascii="Arial Narrow" w:hAnsi="Arial Narrow"/>
          <w:b/>
          <w:sz w:val="24"/>
          <w:szCs w:val="24"/>
        </w:rPr>
        <w:t xml:space="preserve">Father of glory, holy and eternal, look upon us now in power and mercy. May your strength overcome our weakness, your radiance </w:t>
      </w:r>
      <w:proofErr w:type="gramStart"/>
      <w:r w:rsidRPr="00BF4354">
        <w:rPr>
          <w:rFonts w:ascii="Arial Narrow" w:hAnsi="Arial Narrow"/>
          <w:b/>
          <w:sz w:val="24"/>
          <w:szCs w:val="24"/>
        </w:rPr>
        <w:t>transform</w:t>
      </w:r>
      <w:proofErr w:type="gramEnd"/>
      <w:r w:rsidRPr="00BF4354">
        <w:rPr>
          <w:rFonts w:ascii="Arial Narrow" w:hAnsi="Arial Narrow"/>
          <w:b/>
          <w:sz w:val="24"/>
          <w:szCs w:val="24"/>
        </w:rPr>
        <w:t xml:space="preserve"> our blindness, and your Spirit draw us to that love shown and offered to us by your Son, our Saviour Jesus Christ. Amen.</w:t>
      </w:r>
    </w:p>
    <w:p w14:paraId="761CE126" w14:textId="77777777" w:rsidR="000F4078" w:rsidRPr="008202E4" w:rsidRDefault="000F4078" w:rsidP="000F4078">
      <w:pPr>
        <w:pStyle w:val="NoSpacing"/>
        <w:rPr>
          <w:rFonts w:ascii="Arial Narrow" w:hAnsi="Arial Narrow"/>
          <w:b/>
          <w:sz w:val="20"/>
          <w:szCs w:val="20"/>
        </w:rPr>
      </w:pPr>
    </w:p>
    <w:p w14:paraId="4CF65934" w14:textId="77777777" w:rsidR="000F4078" w:rsidRPr="00BF4354" w:rsidRDefault="000F4078" w:rsidP="000F4078">
      <w:pPr>
        <w:pStyle w:val="NoSpacing"/>
        <w:rPr>
          <w:rFonts w:ascii="Arial Narrow" w:hAnsi="Arial Narrow"/>
          <w:sz w:val="24"/>
          <w:szCs w:val="24"/>
        </w:rPr>
      </w:pPr>
      <w:r w:rsidRPr="00BF4354">
        <w:rPr>
          <w:rFonts w:ascii="Arial Narrow" w:hAnsi="Arial Narrow"/>
          <w:sz w:val="24"/>
          <w:szCs w:val="24"/>
        </w:rPr>
        <w:t>As we come into the presence of our heavenly Father let us seek his forgiveness of our sins that we may know his peace is our hearts.</w:t>
      </w:r>
    </w:p>
    <w:p w14:paraId="21C8F709" w14:textId="77777777" w:rsidR="000F4078" w:rsidRPr="00672989" w:rsidRDefault="000F4078" w:rsidP="000F4078">
      <w:pPr>
        <w:pStyle w:val="NoSpacing"/>
        <w:rPr>
          <w:rFonts w:ascii="Arial Narrow" w:hAnsi="Arial Narrow"/>
          <w:sz w:val="8"/>
          <w:szCs w:val="8"/>
        </w:rPr>
      </w:pPr>
    </w:p>
    <w:p w14:paraId="35B9D143" w14:textId="77777777" w:rsidR="000F4078" w:rsidRPr="00BF4354" w:rsidRDefault="000F4078" w:rsidP="000F4078">
      <w:pPr>
        <w:pStyle w:val="NoSpacing"/>
        <w:rPr>
          <w:rFonts w:ascii="Arial Narrow" w:hAnsi="Arial Narrow"/>
          <w:b/>
          <w:sz w:val="24"/>
          <w:szCs w:val="24"/>
        </w:rPr>
      </w:pPr>
      <w:r w:rsidRPr="00BF4354">
        <w:rPr>
          <w:rFonts w:ascii="Arial Narrow" w:hAnsi="Arial Narrow"/>
          <w:sz w:val="24"/>
          <w:szCs w:val="24"/>
        </w:rPr>
        <w:t xml:space="preserve">Lord Jesus, you raise the dead to life in the Spirit.  </w:t>
      </w:r>
      <w:r w:rsidRPr="00BF4354">
        <w:rPr>
          <w:rFonts w:ascii="Arial Narrow" w:hAnsi="Arial Narrow"/>
          <w:b/>
          <w:sz w:val="24"/>
          <w:szCs w:val="24"/>
        </w:rPr>
        <w:t>Lord, have mercy.</w:t>
      </w:r>
    </w:p>
    <w:p w14:paraId="349DCBA3" w14:textId="77777777" w:rsidR="000F4078" w:rsidRPr="00BF4354" w:rsidRDefault="000F4078" w:rsidP="000F4078">
      <w:pPr>
        <w:pStyle w:val="NoSpacing"/>
        <w:rPr>
          <w:rFonts w:ascii="Arial Narrow" w:hAnsi="Arial Narrow"/>
          <w:b/>
          <w:sz w:val="24"/>
          <w:szCs w:val="24"/>
        </w:rPr>
      </w:pPr>
      <w:r w:rsidRPr="00BF4354">
        <w:rPr>
          <w:rFonts w:ascii="Arial Narrow" w:hAnsi="Arial Narrow"/>
          <w:sz w:val="24"/>
          <w:szCs w:val="24"/>
        </w:rPr>
        <w:t xml:space="preserve">Lord Jesus, you bring pardon and peace to the sinner. </w:t>
      </w:r>
      <w:r w:rsidRPr="00BF4354">
        <w:rPr>
          <w:rFonts w:ascii="Arial Narrow" w:hAnsi="Arial Narrow"/>
          <w:b/>
          <w:sz w:val="24"/>
          <w:szCs w:val="24"/>
        </w:rPr>
        <w:t>Christ, have mercy.</w:t>
      </w:r>
    </w:p>
    <w:p w14:paraId="2499ECF4" w14:textId="77777777" w:rsidR="000F4078" w:rsidRPr="00BF4354" w:rsidRDefault="000F4078" w:rsidP="000F4078">
      <w:pPr>
        <w:pStyle w:val="NoSpacing"/>
        <w:rPr>
          <w:rFonts w:ascii="Arial Narrow" w:hAnsi="Arial Narrow"/>
          <w:b/>
          <w:sz w:val="24"/>
          <w:szCs w:val="24"/>
        </w:rPr>
      </w:pPr>
      <w:r w:rsidRPr="00BF4354">
        <w:rPr>
          <w:rFonts w:ascii="Arial Narrow" w:hAnsi="Arial Narrow"/>
          <w:sz w:val="24"/>
          <w:szCs w:val="24"/>
        </w:rPr>
        <w:t xml:space="preserve">Lord Jesus, you give light to those who live in darkness. </w:t>
      </w:r>
      <w:r w:rsidRPr="00BF4354">
        <w:rPr>
          <w:rFonts w:ascii="Arial Narrow" w:hAnsi="Arial Narrow"/>
          <w:b/>
          <w:sz w:val="24"/>
          <w:szCs w:val="24"/>
        </w:rPr>
        <w:t>Lord, have mercy.</w:t>
      </w:r>
    </w:p>
    <w:p w14:paraId="40242415" w14:textId="77777777" w:rsidR="000F4078" w:rsidRPr="00672989" w:rsidRDefault="000F4078" w:rsidP="000F4078">
      <w:pPr>
        <w:pStyle w:val="NoSpacing"/>
        <w:rPr>
          <w:rFonts w:ascii="Arial Narrow" w:hAnsi="Arial Narrow"/>
          <w:b/>
          <w:sz w:val="8"/>
          <w:szCs w:val="8"/>
        </w:rPr>
      </w:pPr>
    </w:p>
    <w:p w14:paraId="4589127E" w14:textId="77777777" w:rsidR="000F4078" w:rsidRPr="00BF4354" w:rsidRDefault="000F4078" w:rsidP="000F4078">
      <w:pPr>
        <w:pStyle w:val="NoSpacing"/>
        <w:jc w:val="both"/>
        <w:rPr>
          <w:rFonts w:ascii="Arial Narrow" w:hAnsi="Arial Narrow"/>
          <w:b/>
          <w:sz w:val="24"/>
          <w:szCs w:val="24"/>
        </w:rPr>
      </w:pPr>
      <w:r w:rsidRPr="00BF4354">
        <w:rPr>
          <w:rFonts w:ascii="Arial Narrow" w:hAnsi="Arial Narrow"/>
          <w:sz w:val="24"/>
          <w:szCs w:val="24"/>
        </w:rPr>
        <w:t xml:space="preserve">May almighty God have mercy upon us, forgive us our sins and bring us to everlasting life. </w:t>
      </w:r>
      <w:r w:rsidRPr="00BF4354">
        <w:rPr>
          <w:rFonts w:ascii="Arial Narrow" w:hAnsi="Arial Narrow"/>
          <w:b/>
          <w:sz w:val="24"/>
          <w:szCs w:val="24"/>
        </w:rPr>
        <w:t>Amen.</w:t>
      </w:r>
    </w:p>
    <w:p w14:paraId="369755F3" w14:textId="77777777" w:rsidR="000F4078" w:rsidRPr="000F4078" w:rsidRDefault="000F4078" w:rsidP="000F4078">
      <w:pPr>
        <w:pStyle w:val="NoSpacing"/>
        <w:rPr>
          <w:rFonts w:ascii="Arial Narrow" w:hAnsi="Arial Narrow"/>
          <w:b/>
          <w:sz w:val="16"/>
          <w:szCs w:val="16"/>
        </w:rPr>
      </w:pPr>
    </w:p>
    <w:p w14:paraId="66C90D83" w14:textId="77777777" w:rsidR="000F4078" w:rsidRPr="00BF4354" w:rsidRDefault="000F4078" w:rsidP="000F4078">
      <w:pPr>
        <w:pStyle w:val="NoSpacing"/>
        <w:rPr>
          <w:rFonts w:ascii="Arial Narrow" w:hAnsi="Arial Narrow"/>
          <w:b/>
          <w:sz w:val="24"/>
          <w:szCs w:val="24"/>
        </w:rPr>
      </w:pPr>
      <w:r w:rsidRPr="00BF4354">
        <w:rPr>
          <w:rFonts w:ascii="Arial Narrow" w:hAnsi="Arial Narrow"/>
          <w:b/>
          <w:sz w:val="24"/>
          <w:szCs w:val="24"/>
        </w:rPr>
        <w:t>Alleluia, alleluia, glory be to God on high;</w:t>
      </w:r>
    </w:p>
    <w:p w14:paraId="4A184A4F" w14:textId="77777777" w:rsidR="000F4078" w:rsidRPr="00BF4354" w:rsidRDefault="000F4078" w:rsidP="000F4078">
      <w:pPr>
        <w:pStyle w:val="NoSpacing"/>
        <w:rPr>
          <w:rFonts w:ascii="Arial Narrow" w:hAnsi="Arial Narrow"/>
          <w:b/>
          <w:sz w:val="24"/>
          <w:szCs w:val="24"/>
        </w:rPr>
      </w:pPr>
      <w:r w:rsidRPr="00BF4354">
        <w:rPr>
          <w:rFonts w:ascii="Arial Narrow" w:hAnsi="Arial Narrow"/>
          <w:b/>
          <w:sz w:val="24"/>
          <w:szCs w:val="24"/>
        </w:rPr>
        <w:t>Alleluia, to the Saviour who has gained the victory;</w:t>
      </w:r>
    </w:p>
    <w:p w14:paraId="20E78BDF" w14:textId="77777777" w:rsidR="000F4078" w:rsidRPr="00BF4354" w:rsidRDefault="000F4078" w:rsidP="000F4078">
      <w:pPr>
        <w:pStyle w:val="NoSpacing"/>
        <w:rPr>
          <w:rFonts w:ascii="Arial Narrow" w:hAnsi="Arial Narrow"/>
          <w:b/>
          <w:sz w:val="24"/>
          <w:szCs w:val="24"/>
        </w:rPr>
      </w:pPr>
      <w:r w:rsidRPr="00BF4354">
        <w:rPr>
          <w:rFonts w:ascii="Arial Narrow" w:hAnsi="Arial Narrow"/>
          <w:b/>
          <w:sz w:val="24"/>
          <w:szCs w:val="24"/>
        </w:rPr>
        <w:t>Alleluia to the Spirit, fount of love and sanctity;</w:t>
      </w:r>
    </w:p>
    <w:p w14:paraId="6DEDB550" w14:textId="77777777" w:rsidR="000F4078" w:rsidRPr="00BF4354" w:rsidRDefault="000F4078" w:rsidP="000F4078">
      <w:pPr>
        <w:pStyle w:val="NoSpacing"/>
        <w:rPr>
          <w:rFonts w:ascii="Arial Narrow" w:hAnsi="Arial Narrow"/>
          <w:b/>
          <w:sz w:val="24"/>
          <w:szCs w:val="24"/>
        </w:rPr>
      </w:pPr>
      <w:r w:rsidRPr="00BF4354">
        <w:rPr>
          <w:rFonts w:ascii="Arial Narrow" w:hAnsi="Arial Narrow"/>
          <w:b/>
          <w:sz w:val="24"/>
          <w:szCs w:val="24"/>
        </w:rPr>
        <w:t>Alleluia, Alleluia, to the Triune Majesty.</w:t>
      </w:r>
    </w:p>
    <w:p w14:paraId="61AD9785" w14:textId="77777777" w:rsidR="000F4078" w:rsidRPr="000F4078" w:rsidRDefault="000F4078" w:rsidP="000F4078">
      <w:pPr>
        <w:pStyle w:val="NoSpacing"/>
        <w:rPr>
          <w:sz w:val="16"/>
          <w:szCs w:val="16"/>
        </w:rPr>
      </w:pPr>
    </w:p>
    <w:p w14:paraId="6DD1C949" w14:textId="2420708A" w:rsidR="00B95FBF" w:rsidRDefault="00B95FBF" w:rsidP="00B95FBF">
      <w:pPr>
        <w:spacing w:line="204" w:lineRule="auto"/>
        <w:jc w:val="both"/>
        <w:rPr>
          <w:rFonts w:ascii="Arial Narrow" w:hAnsi="Arial Narrow" w:cs="Arial"/>
          <w:b/>
          <w:bCs/>
          <w:sz w:val="24"/>
          <w:szCs w:val="24"/>
        </w:rPr>
      </w:pPr>
      <w:r w:rsidRPr="001C0108">
        <w:rPr>
          <w:rFonts w:ascii="Arial Narrow" w:hAnsi="Arial Narrow" w:cs="Arial"/>
          <w:sz w:val="24"/>
          <w:szCs w:val="24"/>
        </w:rPr>
        <w:t>Almighty God, who through your only-begotten Son Jesus Christ have overcome death and opened to us the gate of everlasting life: grant that, as by your grace going before us you put into our mind’s good desires, so by your continual help</w:t>
      </w:r>
      <w:r w:rsidR="004375BF">
        <w:rPr>
          <w:rFonts w:ascii="Arial Narrow" w:hAnsi="Arial Narrow" w:cs="Arial"/>
          <w:sz w:val="24"/>
          <w:szCs w:val="24"/>
        </w:rPr>
        <w:t xml:space="preserve"> </w:t>
      </w:r>
      <w:r w:rsidRPr="001C0108">
        <w:rPr>
          <w:rFonts w:ascii="Arial Narrow" w:hAnsi="Arial Narrow" w:cs="Arial"/>
          <w:sz w:val="24"/>
          <w:szCs w:val="24"/>
        </w:rPr>
        <w:t xml:space="preserve">we may bring them to good effect; through Jesus Christ our risen Lord, who is alive and reigns with you, in the unity of the Holy Spirit, one God, now and for ever.   </w:t>
      </w:r>
      <w:r w:rsidRPr="00B731BB">
        <w:rPr>
          <w:rFonts w:ascii="Arial Narrow" w:hAnsi="Arial Narrow" w:cs="Arial"/>
          <w:b/>
          <w:bCs/>
          <w:sz w:val="24"/>
          <w:szCs w:val="24"/>
        </w:rPr>
        <w:t>Amen.</w:t>
      </w:r>
    </w:p>
    <w:p w14:paraId="2423EC82" w14:textId="382814EB" w:rsidR="00B95FBF" w:rsidRPr="00703A24" w:rsidRDefault="00A41140" w:rsidP="00B95FBF">
      <w:pPr>
        <w:pStyle w:val="NoSpacing"/>
        <w:jc w:val="both"/>
        <w:rPr>
          <w:rFonts w:ascii="Arial Narrow" w:eastAsia="Times New Roman" w:hAnsi="Arial Narrow"/>
          <w:b/>
          <w:bCs/>
          <w:color w:val="010000"/>
          <w:sz w:val="24"/>
          <w:szCs w:val="24"/>
          <w:lang w:eastAsia="en-GB"/>
        </w:rPr>
      </w:pPr>
      <w:r>
        <w:rPr>
          <w:rFonts w:ascii="Arial Narrow" w:hAnsi="Arial Narrow"/>
          <w:b/>
          <w:sz w:val="24"/>
          <w:szCs w:val="24"/>
          <w:lang w:eastAsia="en-GB"/>
        </w:rPr>
        <w:t xml:space="preserve">A </w:t>
      </w:r>
      <w:r w:rsidR="00B95FBF" w:rsidRPr="00F7762E">
        <w:rPr>
          <w:rFonts w:ascii="Arial Narrow" w:hAnsi="Arial Narrow"/>
          <w:b/>
          <w:sz w:val="24"/>
          <w:szCs w:val="24"/>
          <w:lang w:eastAsia="en-GB"/>
        </w:rPr>
        <w:t>reading from the book of the Acts of the Apostles</w:t>
      </w:r>
      <w:r w:rsidR="00B95FBF" w:rsidRPr="0078428F">
        <w:rPr>
          <w:rFonts w:ascii="Arial Narrow" w:hAnsi="Arial Narrow"/>
          <w:b/>
          <w:sz w:val="24"/>
          <w:szCs w:val="24"/>
          <w:lang w:eastAsia="en-GB"/>
        </w:rPr>
        <w:t xml:space="preserve">.                              </w:t>
      </w:r>
      <w:r w:rsidR="00B95FBF" w:rsidRPr="0078428F">
        <w:rPr>
          <w:rFonts w:ascii="Arial Narrow" w:eastAsia="Times New Roman" w:hAnsi="Arial Narrow"/>
          <w:b/>
          <w:color w:val="010000"/>
          <w:sz w:val="24"/>
          <w:szCs w:val="24"/>
          <w:lang w:eastAsia="en-GB"/>
        </w:rPr>
        <w:t xml:space="preserve"> </w:t>
      </w:r>
      <w:r w:rsidR="00B95FBF" w:rsidRPr="00703A24">
        <w:rPr>
          <w:rFonts w:ascii="Arial Narrow" w:eastAsia="Times New Roman" w:hAnsi="Arial Narrow"/>
          <w:b/>
          <w:bCs/>
          <w:color w:val="010000"/>
          <w:sz w:val="24"/>
          <w:szCs w:val="24"/>
          <w:lang w:eastAsia="en-GB"/>
        </w:rPr>
        <w:t>7. 55-60</w:t>
      </w:r>
    </w:p>
    <w:p w14:paraId="1134FBCA" w14:textId="77777777" w:rsidR="00B95FBF" w:rsidRDefault="00B95FBF" w:rsidP="00B95FBF">
      <w:pPr>
        <w:pStyle w:val="NoSpacing"/>
        <w:spacing w:line="228" w:lineRule="auto"/>
        <w:jc w:val="both"/>
        <w:rPr>
          <w:rFonts w:ascii="Arial Narrow" w:eastAsia="Times New Roman" w:hAnsi="Arial Narrow"/>
          <w:color w:val="010000"/>
          <w:sz w:val="24"/>
          <w:szCs w:val="24"/>
          <w:lang w:eastAsia="en-GB"/>
        </w:rPr>
      </w:pPr>
      <w:r w:rsidRPr="00703A24">
        <w:rPr>
          <w:rFonts w:ascii="Arial Narrow" w:eastAsia="Times New Roman" w:hAnsi="Arial Narrow"/>
          <w:color w:val="010000"/>
          <w:sz w:val="24"/>
          <w:szCs w:val="24"/>
          <w:lang w:eastAsia="en-GB"/>
        </w:rPr>
        <w:t xml:space="preserve">But filled with the Holy Spirit, he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 </w:t>
      </w:r>
    </w:p>
    <w:p w14:paraId="38AC2F94" w14:textId="77777777" w:rsidR="00B95FBF" w:rsidRPr="008F504E" w:rsidRDefault="00B95FBF" w:rsidP="00B95FBF">
      <w:pPr>
        <w:pStyle w:val="NoSpacing"/>
        <w:spacing w:line="228" w:lineRule="auto"/>
        <w:jc w:val="both"/>
        <w:rPr>
          <w:rFonts w:ascii="Arial Narrow" w:eastAsia="Times New Roman" w:hAnsi="Arial Narrow"/>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40AA0746" w14:textId="77777777" w:rsidR="00B95FBF" w:rsidRPr="00EF2234" w:rsidRDefault="00B95FBF" w:rsidP="00B95FBF">
      <w:pPr>
        <w:pStyle w:val="NoSpacing"/>
        <w:jc w:val="both"/>
        <w:rPr>
          <w:rFonts w:ascii="Arial Narrow" w:eastAsia="Times New Roman" w:hAnsi="Arial Narrow"/>
          <w:b/>
          <w:color w:val="010000"/>
          <w:sz w:val="16"/>
          <w:szCs w:val="16"/>
          <w:lang w:eastAsia="en-GB"/>
        </w:rPr>
      </w:pPr>
    </w:p>
    <w:p w14:paraId="0B8A2B16" w14:textId="77777777" w:rsidR="004375BF" w:rsidRDefault="004375BF" w:rsidP="00B95FBF">
      <w:pPr>
        <w:pStyle w:val="NoSpacing"/>
        <w:jc w:val="both"/>
        <w:rPr>
          <w:rFonts w:ascii="Arial Narrow" w:eastAsia="Times New Roman" w:hAnsi="Arial Narrow"/>
          <w:b/>
          <w:color w:val="010000"/>
          <w:sz w:val="24"/>
          <w:szCs w:val="24"/>
          <w:lang w:eastAsia="en-GB"/>
        </w:rPr>
      </w:pPr>
      <w:bookmarkStart w:id="0" w:name="_Hlk133389887"/>
    </w:p>
    <w:p w14:paraId="4EA3B35F" w14:textId="77777777" w:rsidR="004375BF" w:rsidRDefault="004375BF" w:rsidP="00B95FBF">
      <w:pPr>
        <w:pStyle w:val="NoSpacing"/>
        <w:jc w:val="both"/>
        <w:rPr>
          <w:rFonts w:ascii="Arial Narrow" w:eastAsia="Times New Roman" w:hAnsi="Arial Narrow"/>
          <w:b/>
          <w:color w:val="010000"/>
          <w:sz w:val="24"/>
          <w:szCs w:val="24"/>
          <w:lang w:eastAsia="en-GB"/>
        </w:rPr>
      </w:pPr>
    </w:p>
    <w:p w14:paraId="55E5DF58" w14:textId="77777777" w:rsidR="00B95FBF" w:rsidRDefault="00B95FBF" w:rsidP="00B95FBF">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b/>
          <w:color w:val="010000"/>
          <w:sz w:val="24"/>
          <w:szCs w:val="24"/>
          <w:lang w:eastAsia="en-GB"/>
        </w:rPr>
        <w:lastRenderedPageBreak/>
        <w:t xml:space="preserve">Psalm </w:t>
      </w:r>
      <w:r>
        <w:rPr>
          <w:rFonts w:ascii="Arial Narrow" w:eastAsia="Times New Roman" w:hAnsi="Arial Narrow"/>
          <w:b/>
          <w:color w:val="010000"/>
          <w:sz w:val="24"/>
          <w:szCs w:val="24"/>
          <w:lang w:eastAsia="en-GB"/>
        </w:rPr>
        <w:t>31,</w:t>
      </w:r>
      <w:r w:rsidRPr="00F7762E">
        <w:rPr>
          <w:rFonts w:ascii="Arial Narrow" w:eastAsia="Times New Roman" w:hAnsi="Arial Narrow"/>
          <w:b/>
          <w:color w:val="010000"/>
          <w:sz w:val="24"/>
          <w:szCs w:val="24"/>
          <w:lang w:eastAsia="en-GB"/>
        </w:rPr>
        <w:t xml:space="preserve">    </w:t>
      </w:r>
      <w:r>
        <w:rPr>
          <w:rFonts w:ascii="Arial Narrow" w:eastAsia="Times New Roman" w:hAnsi="Arial Narrow"/>
          <w:b/>
          <w:color w:val="010000"/>
          <w:sz w:val="24"/>
          <w:szCs w:val="24"/>
          <w:lang w:eastAsia="en-GB"/>
        </w:rPr>
        <w:t xml:space="preserve">1 – 5 </w:t>
      </w:r>
    </w:p>
    <w:p w14:paraId="6EB627C8" w14:textId="77777777" w:rsidR="00B95FBF" w:rsidRPr="008C4236" w:rsidRDefault="00B95FBF" w:rsidP="00B95FBF">
      <w:pPr>
        <w:pStyle w:val="NoSpacing"/>
        <w:jc w:val="both"/>
        <w:rPr>
          <w:rFonts w:ascii="Arial Narrow" w:eastAsia="Times New Roman" w:hAnsi="Arial Narrow"/>
          <w:b/>
          <w:color w:val="010000"/>
          <w:sz w:val="8"/>
          <w:szCs w:val="8"/>
          <w:lang w:eastAsia="en-GB"/>
        </w:rPr>
      </w:pPr>
    </w:p>
    <w:p w14:paraId="5D210450" w14:textId="77777777" w:rsidR="00B95FBF" w:rsidRDefault="00B95FBF" w:rsidP="00B95FBF">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b/>
          <w:color w:val="010000"/>
          <w:sz w:val="24"/>
          <w:szCs w:val="24"/>
          <w:lang w:eastAsia="en-GB"/>
        </w:rPr>
        <w:t>Response</w:t>
      </w:r>
      <w:r>
        <w:rPr>
          <w:rFonts w:ascii="Arial Narrow" w:eastAsia="Times New Roman" w:hAnsi="Arial Narrow"/>
          <w:b/>
          <w:color w:val="010000"/>
          <w:sz w:val="24"/>
          <w:szCs w:val="24"/>
          <w:lang w:eastAsia="en-GB"/>
        </w:rPr>
        <w:t>:   I trust in you, O Lord, for you are my God.</w:t>
      </w:r>
    </w:p>
    <w:p w14:paraId="56AF5730" w14:textId="77777777" w:rsidR="00B95FBF" w:rsidRPr="00415C39" w:rsidRDefault="00B95FBF" w:rsidP="00B95FBF">
      <w:pPr>
        <w:pStyle w:val="NoSpacing"/>
        <w:ind w:firstLine="720"/>
        <w:jc w:val="both"/>
        <w:rPr>
          <w:rFonts w:ascii="Arial Narrow" w:eastAsia="Times New Roman" w:hAnsi="Arial Narrow"/>
          <w:b/>
          <w:color w:val="010000"/>
          <w:sz w:val="10"/>
          <w:szCs w:val="10"/>
          <w:lang w:eastAsia="en-GB"/>
        </w:rPr>
      </w:pPr>
    </w:p>
    <w:p w14:paraId="1FB0BC62" w14:textId="77777777" w:rsidR="00B95FBF" w:rsidRDefault="00B95FBF" w:rsidP="00B95FBF">
      <w:pPr>
        <w:pStyle w:val="NoSpacing"/>
        <w:jc w:val="both"/>
        <w:rPr>
          <w:rFonts w:ascii="Arial Narrow" w:eastAsia="Times New Roman" w:hAnsi="Arial Narrow"/>
          <w:bCs/>
          <w:color w:val="010000"/>
          <w:sz w:val="24"/>
          <w:szCs w:val="24"/>
          <w:lang w:eastAsia="en-GB"/>
        </w:rPr>
      </w:pPr>
      <w:r w:rsidRPr="00415C39">
        <w:rPr>
          <w:rFonts w:ascii="Arial Narrow" w:eastAsia="Times New Roman" w:hAnsi="Arial Narrow"/>
          <w:bCs/>
          <w:color w:val="010000"/>
          <w:sz w:val="24"/>
          <w:szCs w:val="24"/>
          <w:lang w:eastAsia="en-GB"/>
        </w:rPr>
        <w:t>In you, O Lord, I seek refuge</w:t>
      </w:r>
      <w:r>
        <w:rPr>
          <w:rFonts w:ascii="Arial Narrow" w:eastAsia="Times New Roman" w:hAnsi="Arial Narrow"/>
          <w:bCs/>
          <w:color w:val="010000"/>
          <w:sz w:val="24"/>
          <w:szCs w:val="24"/>
          <w:lang w:eastAsia="en-GB"/>
        </w:rPr>
        <w:t>; do not let me ever be put to shame;</w:t>
      </w:r>
    </w:p>
    <w:p w14:paraId="5A37BD50"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in your righteousness deliver me.</w:t>
      </w:r>
    </w:p>
    <w:p w14:paraId="27668B5E"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Incline your ear to me; rescue me speedily.</w:t>
      </w:r>
    </w:p>
    <w:p w14:paraId="23FD5ECE"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Be a rock of refuge for me, a strong fortress to save me.    </w:t>
      </w:r>
      <w:r w:rsidRPr="0061534F">
        <w:rPr>
          <w:rFonts w:ascii="Arial Narrow" w:eastAsia="Times New Roman" w:hAnsi="Arial Narrow"/>
          <w:b/>
          <w:color w:val="010000"/>
          <w:sz w:val="24"/>
          <w:szCs w:val="24"/>
          <w:lang w:eastAsia="en-GB"/>
        </w:rPr>
        <w:t>(R)</w:t>
      </w:r>
    </w:p>
    <w:p w14:paraId="4A2ACD84" w14:textId="77777777" w:rsidR="00B95FBF" w:rsidRPr="0061534F" w:rsidRDefault="00B95FBF" w:rsidP="00B95FBF">
      <w:pPr>
        <w:pStyle w:val="NoSpacing"/>
        <w:jc w:val="both"/>
        <w:rPr>
          <w:rFonts w:ascii="Arial Narrow" w:eastAsia="Times New Roman" w:hAnsi="Arial Narrow"/>
          <w:bCs/>
          <w:color w:val="010000"/>
          <w:sz w:val="10"/>
          <w:szCs w:val="10"/>
          <w:lang w:eastAsia="en-GB"/>
        </w:rPr>
      </w:pPr>
    </w:p>
    <w:p w14:paraId="671B2222"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You are indeed my rock and my fortress;</w:t>
      </w:r>
    </w:p>
    <w:p w14:paraId="16F962BF"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for your name’s sake </w:t>
      </w:r>
      <w:proofErr w:type="gramStart"/>
      <w:r>
        <w:rPr>
          <w:rFonts w:ascii="Arial Narrow" w:eastAsia="Times New Roman" w:hAnsi="Arial Narrow"/>
          <w:bCs/>
          <w:color w:val="010000"/>
          <w:sz w:val="24"/>
          <w:szCs w:val="24"/>
          <w:lang w:eastAsia="en-GB"/>
        </w:rPr>
        <w:t>lead</w:t>
      </w:r>
      <w:proofErr w:type="gramEnd"/>
      <w:r>
        <w:rPr>
          <w:rFonts w:ascii="Arial Narrow" w:eastAsia="Times New Roman" w:hAnsi="Arial Narrow"/>
          <w:bCs/>
          <w:color w:val="010000"/>
          <w:sz w:val="24"/>
          <w:szCs w:val="24"/>
          <w:lang w:eastAsia="en-GB"/>
        </w:rPr>
        <w:t xml:space="preserve"> me and guide me,</w:t>
      </w:r>
    </w:p>
    <w:p w14:paraId="784DFE8B"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take me out of the net that is hidden for me, for you are my refuge.</w:t>
      </w:r>
    </w:p>
    <w:p w14:paraId="632B0D6F" w14:textId="77777777" w:rsidR="00B95FBF"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Into your hand I commit my spirit;</w:t>
      </w:r>
    </w:p>
    <w:p w14:paraId="05AF4DBE" w14:textId="77777777" w:rsidR="00B95FBF" w:rsidRPr="00415C39" w:rsidRDefault="00B95FBF" w:rsidP="00B95FBF">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you have redeemed me, O Lord, faithful God.   </w:t>
      </w:r>
      <w:r w:rsidRPr="0061534F">
        <w:rPr>
          <w:rFonts w:ascii="Arial Narrow" w:eastAsia="Times New Roman" w:hAnsi="Arial Narrow"/>
          <w:b/>
          <w:color w:val="010000"/>
          <w:sz w:val="24"/>
          <w:szCs w:val="24"/>
          <w:lang w:eastAsia="en-GB"/>
        </w:rPr>
        <w:t>(R)</w:t>
      </w:r>
    </w:p>
    <w:bookmarkEnd w:id="0"/>
    <w:p w14:paraId="31463383" w14:textId="77777777" w:rsidR="00B95FBF" w:rsidRPr="007B2FE2" w:rsidRDefault="00B95FBF" w:rsidP="00B95FBF">
      <w:pPr>
        <w:pStyle w:val="NoSpacing"/>
        <w:rPr>
          <w:rFonts w:ascii="Arial Narrow" w:eastAsia="Times New Roman" w:hAnsi="Arial Narrow"/>
          <w:bCs/>
          <w:color w:val="010000"/>
          <w:sz w:val="16"/>
          <w:szCs w:val="16"/>
          <w:lang w:eastAsia="en-GB"/>
        </w:rPr>
      </w:pPr>
    </w:p>
    <w:p w14:paraId="6D32F8FC" w14:textId="77777777" w:rsidR="00B95FBF" w:rsidRPr="00703A24" w:rsidRDefault="00B95FBF" w:rsidP="00B95FBF">
      <w:pPr>
        <w:pStyle w:val="NoSpacing"/>
        <w:rPr>
          <w:rFonts w:ascii="Arial Narrow" w:eastAsia="Times New Roman" w:hAnsi="Arial Narrow" w:cs="Arial"/>
          <w:color w:val="010000"/>
          <w:sz w:val="24"/>
          <w:szCs w:val="24"/>
          <w:lang w:eastAsia="en-GB"/>
        </w:rPr>
      </w:pPr>
      <w:r w:rsidRPr="00F7762E">
        <w:rPr>
          <w:rFonts w:ascii="Arial Narrow" w:hAnsi="Arial Narrow"/>
          <w:b/>
          <w:sz w:val="24"/>
          <w:szCs w:val="24"/>
        </w:rPr>
        <w:t>A reading from the</w:t>
      </w:r>
      <w:r>
        <w:rPr>
          <w:rFonts w:ascii="Arial Narrow" w:hAnsi="Arial Narrow"/>
          <w:b/>
          <w:sz w:val="24"/>
          <w:szCs w:val="24"/>
        </w:rPr>
        <w:t xml:space="preserve"> first</w:t>
      </w:r>
      <w:r w:rsidRPr="00F7762E">
        <w:rPr>
          <w:rFonts w:ascii="Arial Narrow" w:hAnsi="Arial Narrow"/>
          <w:b/>
          <w:sz w:val="24"/>
          <w:szCs w:val="24"/>
        </w:rPr>
        <w:t xml:space="preserve"> letter of </w:t>
      </w:r>
      <w:r w:rsidRPr="0078428F">
        <w:rPr>
          <w:rFonts w:ascii="Arial Narrow" w:hAnsi="Arial Narrow"/>
          <w:b/>
          <w:sz w:val="24"/>
          <w:szCs w:val="24"/>
        </w:rPr>
        <w:t>Peter</w:t>
      </w:r>
      <w:r w:rsidRPr="0078428F">
        <w:rPr>
          <w:rFonts w:ascii="Arial Narrow" w:hAnsi="Arial Narrow" w:cs="Arial"/>
          <w:b/>
          <w:sz w:val="24"/>
          <w:szCs w:val="24"/>
          <w:lang w:eastAsia="en-GB"/>
        </w:rPr>
        <w:t xml:space="preserve">                           </w:t>
      </w:r>
      <w:r>
        <w:rPr>
          <w:rFonts w:ascii="Arial Narrow" w:hAnsi="Arial Narrow" w:cs="Arial"/>
          <w:b/>
          <w:sz w:val="24"/>
          <w:szCs w:val="24"/>
          <w:lang w:eastAsia="en-GB"/>
        </w:rPr>
        <w:t xml:space="preserve">              </w:t>
      </w:r>
      <w:r>
        <w:rPr>
          <w:rFonts w:ascii="Arial Narrow" w:eastAsia="Times New Roman" w:hAnsi="Arial Narrow" w:cs="Arial"/>
          <w:color w:val="010000"/>
          <w:sz w:val="24"/>
          <w:szCs w:val="24"/>
          <w:lang w:eastAsia="en-GB"/>
        </w:rPr>
        <w:t xml:space="preserve">      </w:t>
      </w:r>
      <w:r>
        <w:rPr>
          <w:rFonts w:ascii="Arial Narrow" w:eastAsia="Times New Roman" w:hAnsi="Arial Narrow" w:cs="Arial"/>
          <w:b/>
          <w:bCs/>
          <w:color w:val="010000"/>
          <w:sz w:val="24"/>
          <w:szCs w:val="24"/>
          <w:lang w:eastAsia="en-GB"/>
        </w:rPr>
        <w:t xml:space="preserve">           </w:t>
      </w:r>
      <w:r w:rsidRPr="00703A24">
        <w:rPr>
          <w:rFonts w:ascii="Arial Narrow" w:eastAsia="Times New Roman" w:hAnsi="Arial Narrow" w:cs="Arial"/>
          <w:b/>
          <w:bCs/>
          <w:color w:val="010000"/>
          <w:sz w:val="24"/>
          <w:szCs w:val="24"/>
          <w:lang w:eastAsia="en-GB"/>
        </w:rPr>
        <w:t>2. 2-10</w:t>
      </w:r>
    </w:p>
    <w:p w14:paraId="5786D7ED" w14:textId="77777777" w:rsidR="00B95FBF" w:rsidRDefault="00B95FBF" w:rsidP="00B95FBF">
      <w:pPr>
        <w:pStyle w:val="NoSpacing"/>
        <w:jc w:val="both"/>
        <w:rPr>
          <w:rFonts w:ascii="Arial Narrow" w:eastAsia="Times New Roman" w:hAnsi="Arial Narrow" w:cs="Arial"/>
          <w:color w:val="010000"/>
          <w:sz w:val="24"/>
          <w:szCs w:val="24"/>
          <w:lang w:eastAsia="en-GB"/>
        </w:rPr>
      </w:pPr>
      <w:r w:rsidRPr="00703A24">
        <w:rPr>
          <w:rFonts w:ascii="Arial Narrow" w:eastAsia="Times New Roman" w:hAnsi="Arial Narrow" w:cs="Arial"/>
          <w:color w:val="010000"/>
          <w:sz w:val="24"/>
          <w:szCs w:val="24"/>
          <w:lang w:eastAsia="en-GB"/>
        </w:rPr>
        <w:t xml:space="preserve">Like new-born infants, long for the pure, spiritual milk, so that by it you may grow into salvation— if indeed you have tasted that the Lord is good. </w:t>
      </w:r>
      <w:r>
        <w:rPr>
          <w:rFonts w:ascii="Arial Narrow" w:eastAsia="Times New Roman" w:hAnsi="Arial Narrow" w:cs="Arial"/>
          <w:color w:val="010000"/>
          <w:sz w:val="24"/>
          <w:szCs w:val="24"/>
          <w:lang w:eastAsia="en-GB"/>
        </w:rPr>
        <w:t xml:space="preserve"> </w:t>
      </w:r>
      <w:r w:rsidRPr="00703A24">
        <w:rPr>
          <w:rFonts w:ascii="Arial Narrow" w:eastAsia="Times New Roman" w:hAnsi="Arial Narrow" w:cs="Arial"/>
          <w:color w:val="010000"/>
          <w:sz w:val="24"/>
          <w:szCs w:val="24"/>
          <w:lang w:eastAsia="en-GB"/>
        </w:rPr>
        <w:t xml:space="preserve">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 ‘See, I am laying in Zion a stone, a cornerstone chosen and precious; and whoever believes in him will not be put to shame.’ To you then who believe, he is precious; but for those who do not believe, ‘The stone that the builders rejected has become the very head of the corner’, and ‘A stone that makes them stumble, and a rock that makes them fall.’ They stumble because they disobey the word, as they were destined to do. </w:t>
      </w:r>
      <w:r>
        <w:rPr>
          <w:rFonts w:ascii="Arial Narrow" w:eastAsia="Times New Roman" w:hAnsi="Arial Narrow" w:cs="Arial"/>
          <w:color w:val="010000"/>
          <w:sz w:val="24"/>
          <w:szCs w:val="24"/>
          <w:lang w:eastAsia="en-GB"/>
        </w:rPr>
        <w:t xml:space="preserve"> </w:t>
      </w:r>
      <w:r w:rsidRPr="00703A24">
        <w:rPr>
          <w:rFonts w:ascii="Arial Narrow" w:eastAsia="Times New Roman" w:hAnsi="Arial Narrow" w:cs="Arial"/>
          <w:color w:val="010000"/>
          <w:sz w:val="24"/>
          <w:szCs w:val="24"/>
          <w:lang w:eastAsia="en-GB"/>
        </w:rPr>
        <w:t>But you are a chosen race, a royal priesthood, a holy nation, God’s own people, in order that you may proclaim the mighty acts of him who called you out of darkness into his marvellous light. Once you were not a people, but now you are God’s people;</w:t>
      </w:r>
      <w:r>
        <w:rPr>
          <w:rFonts w:ascii="Arial Narrow" w:eastAsia="Times New Roman" w:hAnsi="Arial Narrow" w:cs="Arial"/>
          <w:color w:val="010000"/>
          <w:sz w:val="24"/>
          <w:szCs w:val="24"/>
          <w:lang w:eastAsia="en-GB"/>
        </w:rPr>
        <w:t xml:space="preserve"> </w:t>
      </w:r>
      <w:r w:rsidRPr="00703A24">
        <w:rPr>
          <w:rFonts w:ascii="Arial Narrow" w:eastAsia="Times New Roman" w:hAnsi="Arial Narrow" w:cs="Arial"/>
          <w:color w:val="010000"/>
          <w:sz w:val="24"/>
          <w:szCs w:val="24"/>
          <w:lang w:eastAsia="en-GB"/>
        </w:rPr>
        <w:t xml:space="preserve">once you had not received mercy, but now you have received mercy. </w:t>
      </w:r>
    </w:p>
    <w:p w14:paraId="6B168D04" w14:textId="77777777" w:rsidR="00B95FBF" w:rsidRPr="00703A24" w:rsidRDefault="00B95FBF" w:rsidP="00B95FBF">
      <w:pPr>
        <w:pStyle w:val="NoSpacing"/>
        <w:jc w:val="both"/>
        <w:rPr>
          <w:rFonts w:ascii="Arial Narrow" w:eastAsia="Times New Roman" w:hAnsi="Arial Narrow" w:cs="Arial"/>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5B2CBE33" w14:textId="77777777" w:rsidR="00B95FBF" w:rsidRPr="00EF2234" w:rsidRDefault="00B95FBF" w:rsidP="00B95FBF">
      <w:pPr>
        <w:pStyle w:val="NoSpacing"/>
        <w:jc w:val="both"/>
        <w:rPr>
          <w:rFonts w:ascii="Arial Narrow" w:eastAsia="Times New Roman" w:hAnsi="Arial Narrow"/>
          <w:b/>
          <w:color w:val="010000"/>
          <w:sz w:val="16"/>
          <w:szCs w:val="16"/>
          <w:lang w:eastAsia="en-GB"/>
        </w:rPr>
      </w:pPr>
    </w:p>
    <w:p w14:paraId="5E898C28" w14:textId="77777777" w:rsidR="00B95FBF" w:rsidRDefault="00B95FBF" w:rsidP="00B95FBF">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 xml:space="preserve">The Gospel Acclamation: </w:t>
      </w:r>
    </w:p>
    <w:p w14:paraId="5DD2CE5E" w14:textId="77777777" w:rsidR="00B95FBF" w:rsidRDefault="00B95FBF" w:rsidP="00B95FBF">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 xml:space="preserve">Alleluia! Alleluia! Alleluia! </w:t>
      </w:r>
    </w:p>
    <w:p w14:paraId="7B43E54E" w14:textId="77777777" w:rsidR="00B95FBF" w:rsidRPr="007B2FE2" w:rsidRDefault="00B95FBF" w:rsidP="00B95FBF">
      <w:pPr>
        <w:pStyle w:val="NoSpacing"/>
        <w:jc w:val="both"/>
        <w:rPr>
          <w:rFonts w:ascii="Arial Narrow" w:eastAsia="Times New Roman" w:hAnsi="Arial Narrow"/>
          <w:color w:val="010000"/>
          <w:sz w:val="24"/>
          <w:szCs w:val="24"/>
          <w:lang w:eastAsia="en-GB"/>
        </w:rPr>
      </w:pPr>
      <w:r>
        <w:rPr>
          <w:rFonts w:ascii="Arial Narrow" w:eastAsia="Times New Roman" w:hAnsi="Arial Narrow"/>
          <w:color w:val="010000"/>
          <w:sz w:val="24"/>
          <w:szCs w:val="24"/>
          <w:lang w:eastAsia="en-GB"/>
        </w:rPr>
        <w:t>“I am the Way, the Truth and the Life,” says the Lord. “No one comes to the Father except through me.”</w:t>
      </w:r>
    </w:p>
    <w:p w14:paraId="76C0D685" w14:textId="77777777" w:rsidR="00B95FBF" w:rsidRDefault="00B95FBF" w:rsidP="00B95FBF">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Alleluia! Alleluia! Alleluia!</w:t>
      </w:r>
    </w:p>
    <w:p w14:paraId="7F902B87" w14:textId="77777777" w:rsidR="00B95FBF" w:rsidRPr="00EF2234" w:rsidRDefault="00B95FBF" w:rsidP="00B95FBF">
      <w:pPr>
        <w:pStyle w:val="NoSpacing"/>
        <w:jc w:val="both"/>
        <w:rPr>
          <w:rFonts w:ascii="Arial Narrow" w:eastAsia="Times New Roman" w:hAnsi="Arial Narrow"/>
          <w:b/>
          <w:color w:val="010000"/>
          <w:sz w:val="24"/>
          <w:szCs w:val="24"/>
          <w:lang w:eastAsia="en-GB"/>
        </w:rPr>
      </w:pPr>
    </w:p>
    <w:p w14:paraId="5EF2AFD0" w14:textId="77777777" w:rsidR="00B95FBF" w:rsidRPr="00EF2234" w:rsidRDefault="00B95FBF" w:rsidP="00B95FBF">
      <w:pPr>
        <w:pStyle w:val="NoSpacing"/>
        <w:jc w:val="both"/>
        <w:rPr>
          <w:rFonts w:ascii="Arial Narrow" w:eastAsia="Times New Roman" w:hAnsi="Arial Narrow"/>
          <w:b/>
          <w:color w:val="010000"/>
          <w:sz w:val="16"/>
          <w:szCs w:val="16"/>
          <w:lang w:eastAsia="en-GB"/>
        </w:rPr>
      </w:pPr>
    </w:p>
    <w:p w14:paraId="1F4FB660" w14:textId="77777777" w:rsidR="00B95FBF" w:rsidRPr="00703A24" w:rsidRDefault="00B95FBF" w:rsidP="00B95FBF">
      <w:pPr>
        <w:pStyle w:val="NoSpacing"/>
        <w:jc w:val="both"/>
        <w:rPr>
          <w:rFonts w:ascii="Arial Narrow" w:eastAsia="Calibri" w:hAnsi="Arial Narrow" w:cs="Arial"/>
          <w:color w:val="010000"/>
          <w:sz w:val="24"/>
          <w:szCs w:val="24"/>
        </w:rPr>
      </w:pPr>
      <w:r w:rsidRPr="008F504E">
        <w:rPr>
          <w:rFonts w:ascii="Arial Narrow" w:hAnsi="Arial Narrow"/>
          <w:b/>
          <w:sz w:val="24"/>
          <w:szCs w:val="24"/>
          <w:lang w:eastAsia="en-GB"/>
        </w:rPr>
        <w:t>Listen to the Gospel of Christ according to S</w:t>
      </w:r>
      <w:r>
        <w:rPr>
          <w:rFonts w:ascii="Arial Narrow" w:hAnsi="Arial Narrow"/>
          <w:b/>
          <w:sz w:val="24"/>
          <w:szCs w:val="24"/>
          <w:lang w:eastAsia="en-GB"/>
        </w:rPr>
        <w:t xml:space="preserve">t. </w:t>
      </w:r>
      <w:r w:rsidRPr="00B731BB">
        <w:rPr>
          <w:rFonts w:ascii="Arial Narrow" w:hAnsi="Arial Narrow" w:cs="Arial"/>
          <w:b/>
          <w:sz w:val="24"/>
          <w:szCs w:val="24"/>
          <w:lang w:eastAsia="en-GB"/>
        </w:rPr>
        <w:t xml:space="preserve">John                  </w:t>
      </w:r>
      <w:r>
        <w:rPr>
          <w:rFonts w:ascii="Arial Narrow" w:hAnsi="Arial Narrow" w:cs="Arial"/>
          <w:b/>
          <w:sz w:val="24"/>
          <w:szCs w:val="24"/>
          <w:lang w:eastAsia="en-GB"/>
        </w:rPr>
        <w:t xml:space="preserve">            </w:t>
      </w:r>
      <w:r w:rsidRPr="00B731BB">
        <w:rPr>
          <w:rFonts w:ascii="Arial Narrow" w:hAnsi="Arial Narrow" w:cs="Arial"/>
          <w:b/>
          <w:sz w:val="24"/>
          <w:szCs w:val="24"/>
          <w:lang w:eastAsia="en-GB"/>
        </w:rPr>
        <w:t xml:space="preserve">  </w:t>
      </w:r>
      <w:r w:rsidRPr="009B25C8">
        <w:rPr>
          <w:rFonts w:ascii="Arial Narrow" w:eastAsia="Calibri" w:hAnsi="Arial Narrow" w:cs="Arial"/>
          <w:b/>
          <w:bCs/>
          <w:color w:val="010000"/>
          <w:sz w:val="24"/>
          <w:szCs w:val="24"/>
        </w:rPr>
        <w:t>14. 1-14</w:t>
      </w:r>
    </w:p>
    <w:p w14:paraId="5014455C" w14:textId="77777777" w:rsidR="00B95FBF" w:rsidRDefault="00B95FBF" w:rsidP="00B95FBF">
      <w:pPr>
        <w:pStyle w:val="NoSpacing"/>
        <w:jc w:val="both"/>
        <w:rPr>
          <w:rFonts w:ascii="Arial Narrow" w:hAnsi="Arial Narrow"/>
          <w:b/>
          <w:sz w:val="24"/>
          <w:szCs w:val="24"/>
          <w:lang w:eastAsia="en-GB"/>
        </w:rPr>
      </w:pPr>
      <w:r w:rsidRPr="00F112B4">
        <w:rPr>
          <w:rFonts w:ascii="Arial Narrow" w:hAnsi="Arial Narrow"/>
          <w:b/>
          <w:sz w:val="24"/>
          <w:szCs w:val="24"/>
          <w:lang w:eastAsia="en-GB"/>
        </w:rPr>
        <w:t>Glory to you, O Lord.</w:t>
      </w:r>
    </w:p>
    <w:p w14:paraId="34B5B503" w14:textId="77777777" w:rsidR="00B95FBF" w:rsidRDefault="00B95FBF" w:rsidP="00B95FBF">
      <w:pPr>
        <w:pStyle w:val="NoSpacing"/>
        <w:jc w:val="both"/>
        <w:rPr>
          <w:rFonts w:ascii="Arial Narrow" w:eastAsia="Calibri" w:hAnsi="Arial Narrow" w:cs="Arial"/>
          <w:color w:val="010000"/>
          <w:sz w:val="24"/>
          <w:szCs w:val="24"/>
        </w:rPr>
      </w:pPr>
      <w:r>
        <w:rPr>
          <w:rFonts w:ascii="Arial Narrow" w:eastAsia="Calibri" w:hAnsi="Arial Narrow" w:cs="Arial"/>
          <w:color w:val="010000"/>
          <w:sz w:val="24"/>
          <w:szCs w:val="24"/>
        </w:rPr>
        <w:t xml:space="preserve">Jesus said to his disciples, </w:t>
      </w:r>
      <w:r w:rsidRPr="00703A24">
        <w:rPr>
          <w:rFonts w:ascii="Arial Narrow" w:eastAsia="Calibri" w:hAnsi="Arial Narrow" w:cs="Arial"/>
          <w:color w:val="010000"/>
          <w:sz w:val="24"/>
          <w:szCs w:val="24"/>
        </w:rPr>
        <w:t xml:space="preserve">‘Do not let your hearts be troubled. Believe in God, believe also in me. In my Father’s house there are many dwelling-places.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 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 </w:t>
      </w:r>
    </w:p>
    <w:p w14:paraId="39EDFEB8" w14:textId="77777777" w:rsidR="00B95FBF" w:rsidRDefault="00B95FBF" w:rsidP="00B95FBF">
      <w:pPr>
        <w:pStyle w:val="NoSpacing"/>
        <w:jc w:val="both"/>
        <w:rPr>
          <w:rFonts w:ascii="Arial Narrow" w:eastAsia="Times New Roman" w:hAnsi="Arial Narrow"/>
          <w:b/>
          <w:color w:val="010000"/>
          <w:sz w:val="24"/>
          <w:szCs w:val="24"/>
          <w:lang w:eastAsia="en-GB"/>
        </w:rPr>
      </w:pPr>
      <w:r w:rsidRPr="00B731BB">
        <w:rPr>
          <w:rFonts w:ascii="Arial Narrow" w:eastAsia="Times New Roman" w:hAnsi="Arial Narrow"/>
          <w:color w:val="010000"/>
          <w:sz w:val="24"/>
          <w:szCs w:val="24"/>
          <w:lang w:eastAsia="en-GB"/>
        </w:rPr>
        <w:t xml:space="preserve">This is the Gospel of the Lord.                                       </w:t>
      </w:r>
      <w:r>
        <w:rPr>
          <w:rFonts w:ascii="Arial Narrow" w:eastAsia="Times New Roman" w:hAnsi="Arial Narrow"/>
          <w:color w:val="010000"/>
          <w:sz w:val="24"/>
          <w:szCs w:val="24"/>
          <w:lang w:eastAsia="en-GB"/>
        </w:rPr>
        <w:t xml:space="preserve">          </w:t>
      </w:r>
      <w:r w:rsidRPr="00B731BB">
        <w:rPr>
          <w:rFonts w:ascii="Arial Narrow" w:eastAsia="Times New Roman" w:hAnsi="Arial Narrow"/>
          <w:color w:val="010000"/>
          <w:sz w:val="24"/>
          <w:szCs w:val="24"/>
          <w:lang w:eastAsia="en-GB"/>
        </w:rPr>
        <w:t xml:space="preserve"> </w:t>
      </w:r>
      <w:r w:rsidRPr="00B731BB">
        <w:rPr>
          <w:rFonts w:ascii="Arial Narrow" w:eastAsia="Times New Roman" w:hAnsi="Arial Narrow"/>
          <w:b/>
          <w:color w:val="010000"/>
          <w:sz w:val="24"/>
          <w:szCs w:val="24"/>
          <w:lang w:eastAsia="en-GB"/>
        </w:rPr>
        <w:t>Praise to you, O Christ.</w:t>
      </w:r>
    </w:p>
    <w:p w14:paraId="12263146" w14:textId="77777777" w:rsidR="00B95FBF" w:rsidRPr="00703A24" w:rsidRDefault="00B95FBF" w:rsidP="00B95FBF">
      <w:pPr>
        <w:pStyle w:val="NoSpacing"/>
        <w:jc w:val="both"/>
        <w:rPr>
          <w:rFonts w:ascii="Arial Narrow" w:eastAsia="Calibri" w:hAnsi="Arial Narrow" w:cs="Arial"/>
          <w:color w:val="010000"/>
          <w:sz w:val="24"/>
          <w:szCs w:val="24"/>
        </w:rPr>
      </w:pPr>
    </w:p>
    <w:p w14:paraId="3BB413C0" w14:textId="2535FC9F" w:rsidR="004375BF" w:rsidRDefault="004A649F" w:rsidP="004375BF">
      <w:pPr>
        <w:pStyle w:val="NoSpacing"/>
        <w:jc w:val="both"/>
        <w:rPr>
          <w:rFonts w:ascii="Arial Narrow" w:eastAsia="Calibri" w:hAnsi="Arial Narrow"/>
          <w:color w:val="010000"/>
          <w:sz w:val="24"/>
          <w:szCs w:val="24"/>
        </w:rPr>
      </w:pPr>
      <w:r w:rsidRPr="0045202A">
        <w:rPr>
          <w:rFonts w:ascii="Arial Narrow" w:hAnsi="Arial Narrow" w:cs="Arial"/>
          <w:b/>
          <w:lang w:eastAsia="en-GB"/>
        </w:rPr>
        <w:t>M</w:t>
      </w:r>
      <w:r w:rsidR="00404FDC" w:rsidRPr="0045202A">
        <w:rPr>
          <w:rFonts w:ascii="Arial Narrow" w:hAnsi="Arial Narrow" w:cs="Arial"/>
          <w:b/>
          <w:lang w:eastAsia="en-GB"/>
        </w:rPr>
        <w:t>editation</w:t>
      </w:r>
      <w:r w:rsidR="008815D3" w:rsidRPr="0045202A">
        <w:rPr>
          <w:rFonts w:ascii="Arial Narrow" w:hAnsi="Arial Narrow" w:cs="Arial"/>
          <w:b/>
          <w:lang w:eastAsia="en-GB"/>
        </w:rPr>
        <w:t>:</w:t>
      </w:r>
      <w:r w:rsidR="007B0EF1">
        <w:rPr>
          <w:rFonts w:ascii="Arial Narrow" w:hAnsi="Arial Narrow" w:cs="Arial"/>
          <w:b/>
          <w:lang w:eastAsia="en-GB"/>
        </w:rPr>
        <w:t xml:space="preserve"> </w:t>
      </w:r>
      <w:r w:rsidR="004375BF" w:rsidRPr="00180A87">
        <w:rPr>
          <w:rFonts w:ascii="Arial Narrow" w:hAnsi="Arial Narrow"/>
          <w:sz w:val="24"/>
          <w:szCs w:val="24"/>
          <w:lang w:eastAsia="en-GB"/>
        </w:rPr>
        <w:t>For us as Christians it the continual presence of Jesus Christ in our lives which gives us the real and enduring stability that we need as we navigate our ways through our lives in this world. It is the presence of Jesus Christ in the world through the continual presence of his Church, in which we find fellowship with Christ and with each other, that we find a sense of security and belonging. With Christ, our constant companion through life we come to understand that we belong to God, we are his beloved children. In the Gospel reading today Jesus gives us the stability we need in our lives, he gives himself to us as the rock on which we are to build our lives as he declares himself to be “the Way, the Truth and the life,” “No-one can come to the Father, except through me,” Jesus tells us. Only those who build their lives on the rock of his teaching, who follow his ways can hope to enter the Kingdom of Heaven. But Jesus also makes us a wonderful promise. He tells his disciples, “</w:t>
      </w:r>
      <w:r w:rsidR="004375BF" w:rsidRPr="00180A87">
        <w:rPr>
          <w:rFonts w:ascii="Arial Narrow" w:eastAsia="Calibri" w:hAnsi="Arial Narrow"/>
          <w:color w:val="010000"/>
          <w:sz w:val="24"/>
          <w:szCs w:val="24"/>
        </w:rPr>
        <w:t xml:space="preserve">I go and prepare a place for you, I will come again and will take you to myself, so that where I am, there you may be also.” His promise to us is that he is preparing a place for each of us in the Father’s house. It is his deepest desire that we should share his eternal glory, it </w:t>
      </w:r>
      <w:r w:rsidR="004375BF" w:rsidRPr="00180A87">
        <w:rPr>
          <w:rFonts w:ascii="Arial Narrow" w:eastAsia="Calibri" w:hAnsi="Arial Narrow"/>
          <w:color w:val="010000"/>
          <w:sz w:val="24"/>
          <w:szCs w:val="24"/>
        </w:rPr>
        <w:lastRenderedPageBreak/>
        <w:t>is a desire for which he was prepared to die in the most horrific of ways.</w:t>
      </w:r>
      <w:r w:rsidR="004375BF">
        <w:rPr>
          <w:rFonts w:ascii="Arial Narrow" w:eastAsia="Calibri" w:hAnsi="Arial Narrow"/>
          <w:color w:val="010000"/>
          <w:sz w:val="24"/>
          <w:szCs w:val="24"/>
        </w:rPr>
        <w:t xml:space="preserve"> </w:t>
      </w:r>
      <w:r w:rsidR="00BF4354">
        <w:rPr>
          <w:rFonts w:ascii="Arial Narrow" w:eastAsia="Calibri" w:hAnsi="Arial Narrow"/>
          <w:color w:val="010000"/>
          <w:sz w:val="24"/>
          <w:szCs w:val="24"/>
        </w:rPr>
        <w:t xml:space="preserve">For us as Christians, </w:t>
      </w:r>
      <w:r w:rsidR="004375BF">
        <w:rPr>
          <w:rFonts w:ascii="Arial Narrow" w:eastAsia="Calibri" w:hAnsi="Arial Narrow"/>
          <w:color w:val="010000"/>
          <w:sz w:val="24"/>
          <w:szCs w:val="24"/>
        </w:rPr>
        <w:t>nothing can compare with the sure ground for hope, the sense of stability, continuity, security and belonging which the eternally abiding presence of Christ in his Church and in our lives gives to us and to all his people. Amen.</w:t>
      </w:r>
    </w:p>
    <w:p w14:paraId="0EAF822E" w14:textId="77777777" w:rsidR="004375BF" w:rsidRDefault="004375BF" w:rsidP="008815D3">
      <w:pPr>
        <w:pStyle w:val="NoSpacing"/>
        <w:rPr>
          <w:rFonts w:ascii="Arial Narrow" w:hAnsi="Arial Narrow"/>
          <w:b/>
          <w:sz w:val="24"/>
          <w:szCs w:val="24"/>
        </w:rPr>
      </w:pPr>
    </w:p>
    <w:p w14:paraId="65B8A349" w14:textId="77777777" w:rsidR="00BF4354" w:rsidRDefault="00BF4354" w:rsidP="008815D3">
      <w:pPr>
        <w:pStyle w:val="NoSpacing"/>
        <w:rPr>
          <w:rFonts w:ascii="Arial Narrow" w:hAnsi="Arial Narrow"/>
          <w:b/>
          <w:sz w:val="24"/>
          <w:szCs w:val="24"/>
        </w:rPr>
      </w:pPr>
    </w:p>
    <w:p w14:paraId="5C6CC68A" w14:textId="64B8AC5D" w:rsidR="00600933" w:rsidRDefault="00BD555E" w:rsidP="008815D3">
      <w:pPr>
        <w:pStyle w:val="NoSpacing"/>
        <w:rPr>
          <w:rFonts w:ascii="Arial Narrow" w:hAnsi="Arial Narrow"/>
          <w:b/>
          <w:sz w:val="24"/>
          <w:szCs w:val="24"/>
        </w:rPr>
      </w:pPr>
      <w:r w:rsidRPr="00CD783F">
        <w:rPr>
          <w:rFonts w:ascii="Arial Narrow" w:hAnsi="Arial Narrow"/>
          <w:b/>
          <w:sz w:val="24"/>
          <w:szCs w:val="24"/>
        </w:rPr>
        <w:t>I</w:t>
      </w:r>
      <w:r w:rsidR="006828E8" w:rsidRPr="00CD783F">
        <w:rPr>
          <w:rFonts w:ascii="Arial Narrow" w:hAnsi="Arial Narrow"/>
          <w:b/>
          <w:sz w:val="24"/>
          <w:szCs w:val="24"/>
        </w:rPr>
        <w:t>nte</w:t>
      </w:r>
      <w:r w:rsidR="008843F0" w:rsidRPr="00CD783F">
        <w:rPr>
          <w:rFonts w:ascii="Arial Narrow" w:hAnsi="Arial Narrow"/>
          <w:b/>
          <w:sz w:val="24"/>
          <w:szCs w:val="24"/>
        </w:rPr>
        <w:t>rcessions:</w:t>
      </w:r>
    </w:p>
    <w:p w14:paraId="7A592BDC" w14:textId="77777777" w:rsidR="00CD783F" w:rsidRPr="00CD783F" w:rsidRDefault="00CD783F" w:rsidP="008815D3">
      <w:pPr>
        <w:pStyle w:val="NoSpacing"/>
        <w:rPr>
          <w:rFonts w:ascii="Arial Narrow" w:hAnsi="Arial Narrow"/>
          <w:b/>
          <w:i/>
          <w:sz w:val="8"/>
          <w:szCs w:val="8"/>
          <w:lang w:eastAsia="en-GB"/>
        </w:rPr>
      </w:pPr>
    </w:p>
    <w:p w14:paraId="2903405A"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In the power of the Holy Spirit and in union with Christ let us bring our prayers for the Church and for the world to our heavenly Father.</w:t>
      </w:r>
    </w:p>
    <w:p w14:paraId="7CC894F5" w14:textId="77777777" w:rsidR="000F4078" w:rsidRPr="00CD783F" w:rsidRDefault="000F4078" w:rsidP="000F4078">
      <w:pPr>
        <w:pStyle w:val="NoSpacing"/>
        <w:jc w:val="both"/>
        <w:rPr>
          <w:rFonts w:ascii="Arial Narrow" w:hAnsi="Arial Narrow"/>
          <w:sz w:val="8"/>
          <w:szCs w:val="8"/>
        </w:rPr>
      </w:pPr>
    </w:p>
    <w:p w14:paraId="36077A28" w14:textId="72351C1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faithfully proclaim the risen Christ, the sure ground for hope in the world. Lord in your mercy, </w:t>
      </w:r>
      <w:r w:rsidRPr="00CD783F">
        <w:rPr>
          <w:rFonts w:ascii="Arial Narrow" w:hAnsi="Arial Narrow"/>
          <w:b/>
          <w:sz w:val="24"/>
          <w:szCs w:val="24"/>
        </w:rPr>
        <w:t>hear our prayer.</w:t>
      </w:r>
    </w:p>
    <w:p w14:paraId="57E633CF" w14:textId="77777777" w:rsidR="000F4078" w:rsidRPr="00672989" w:rsidRDefault="000F4078" w:rsidP="000F4078">
      <w:pPr>
        <w:pStyle w:val="NoSpacing"/>
        <w:jc w:val="both"/>
        <w:rPr>
          <w:rFonts w:ascii="Arial Narrow" w:hAnsi="Arial Narrow"/>
          <w:sz w:val="8"/>
          <w:szCs w:val="8"/>
        </w:rPr>
      </w:pPr>
    </w:p>
    <w:p w14:paraId="53E463BB" w14:textId="2DAC2A19" w:rsidR="00AF10EE" w:rsidRPr="00AF10EE" w:rsidRDefault="00AF10EE" w:rsidP="00AF10EE">
      <w:pPr>
        <w:pStyle w:val="NoSpacing"/>
        <w:jc w:val="both"/>
        <w:rPr>
          <w:rFonts w:ascii="Arial Narrow" w:hAnsi="Arial Narrow"/>
          <w:sz w:val="24"/>
          <w:szCs w:val="24"/>
        </w:rPr>
      </w:pPr>
      <w:r w:rsidRPr="00AF10EE">
        <w:rPr>
          <w:rFonts w:ascii="Arial Narrow" w:hAnsi="Arial Narrow"/>
          <w:sz w:val="24"/>
          <w:szCs w:val="24"/>
        </w:rPr>
        <w:t>We pray for the people of the world, for the victims of violence and oppression, for all suffering the effects of natural disaster and for those suffering from famine or drought; May the glo</w:t>
      </w:r>
      <w:r w:rsidR="00BF4354">
        <w:rPr>
          <w:rFonts w:ascii="Arial Narrow" w:hAnsi="Arial Narrow"/>
          <w:sz w:val="24"/>
          <w:szCs w:val="24"/>
        </w:rPr>
        <w:t>ry of the risen Christ</w:t>
      </w:r>
      <w:r w:rsidRPr="00AF10EE">
        <w:rPr>
          <w:rFonts w:ascii="Arial Narrow" w:hAnsi="Arial Narrow"/>
          <w:sz w:val="24"/>
          <w:szCs w:val="24"/>
        </w:rPr>
        <w:t xml:space="preserve"> enlighten the nations in the ways of justice and peace. </w:t>
      </w:r>
    </w:p>
    <w:p w14:paraId="5EA2C101" w14:textId="7BD2CE27" w:rsidR="000F4078" w:rsidRDefault="00AF10EE" w:rsidP="00AF10EE">
      <w:pPr>
        <w:pStyle w:val="NoSpacing"/>
        <w:jc w:val="both"/>
        <w:rPr>
          <w:rFonts w:ascii="Arial Narrow" w:hAnsi="Arial Narrow"/>
          <w:sz w:val="24"/>
          <w:szCs w:val="24"/>
        </w:rPr>
      </w:pPr>
      <w:r w:rsidRPr="00AF10EE">
        <w:rPr>
          <w:rFonts w:ascii="Arial Narrow" w:hAnsi="Arial Narrow"/>
          <w:sz w:val="24"/>
          <w:szCs w:val="24"/>
        </w:rPr>
        <w:t>Lord in your mercy,</w:t>
      </w:r>
      <w:r w:rsidRPr="00AF10EE">
        <w:rPr>
          <w:rFonts w:ascii="Arial Narrow" w:hAnsi="Arial Narrow"/>
          <w:b/>
          <w:bCs/>
          <w:sz w:val="24"/>
          <w:szCs w:val="24"/>
        </w:rPr>
        <w:t xml:space="preserve"> hear our prayer</w:t>
      </w:r>
      <w:r w:rsidRPr="00AF10EE">
        <w:rPr>
          <w:rFonts w:ascii="Arial Narrow" w:hAnsi="Arial Narrow"/>
          <w:sz w:val="24"/>
          <w:szCs w:val="24"/>
        </w:rPr>
        <w:t>.</w:t>
      </w:r>
    </w:p>
    <w:p w14:paraId="4BA4FACD" w14:textId="2B176731" w:rsidR="00AF10EE" w:rsidRPr="00672989" w:rsidRDefault="00AF10EE" w:rsidP="00AF10EE">
      <w:pPr>
        <w:pStyle w:val="NoSpacing"/>
        <w:jc w:val="both"/>
        <w:rPr>
          <w:rFonts w:ascii="Arial Narrow" w:hAnsi="Arial Narrow"/>
          <w:sz w:val="8"/>
          <w:szCs w:val="8"/>
        </w:rPr>
      </w:pPr>
    </w:p>
    <w:p w14:paraId="24D31FC0"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our own community, for our families, friends and neighbours. We give thanks for all who serve the needs of the vulnerable; may we witness to the risen Christ in our daily lives, bringing your love and peace to all with whom we share our lives.</w:t>
      </w:r>
    </w:p>
    <w:p w14:paraId="5275E12A"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0F4BEEFD" w14:textId="77777777" w:rsidR="000F4078" w:rsidRPr="00672989" w:rsidRDefault="000F4078" w:rsidP="000F4078">
      <w:pPr>
        <w:pStyle w:val="NoSpacing"/>
        <w:jc w:val="both"/>
        <w:rPr>
          <w:rFonts w:ascii="Arial Narrow" w:hAnsi="Arial Narrow"/>
          <w:sz w:val="8"/>
          <w:szCs w:val="8"/>
        </w:rPr>
      </w:pPr>
    </w:p>
    <w:p w14:paraId="6F1C1482"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234BACB3"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292D110A" w14:textId="77777777" w:rsidR="000F4078" w:rsidRPr="00E868E3" w:rsidRDefault="000F4078" w:rsidP="000F4078">
      <w:pPr>
        <w:pStyle w:val="NoSpacing"/>
        <w:jc w:val="both"/>
        <w:rPr>
          <w:rFonts w:ascii="Arial Narrow" w:hAnsi="Arial Narrow"/>
          <w:sz w:val="8"/>
          <w:szCs w:val="8"/>
        </w:rPr>
      </w:pPr>
    </w:p>
    <w:p w14:paraId="40F38772"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599FFFF2"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6A2AD774" w14:textId="77777777" w:rsidR="000F4078" w:rsidRPr="008514A3" w:rsidRDefault="000F4078" w:rsidP="000F4078">
      <w:pPr>
        <w:pStyle w:val="NoSpacing"/>
        <w:rPr>
          <w:rFonts w:ascii="Arial Narrow" w:hAnsi="Arial Narrow"/>
          <w:sz w:val="8"/>
          <w:szCs w:val="8"/>
        </w:rPr>
      </w:pPr>
    </w:p>
    <w:p w14:paraId="3D3BFE92" w14:textId="77777777" w:rsidR="00F55309" w:rsidRDefault="00F55309" w:rsidP="000F4078">
      <w:pPr>
        <w:pStyle w:val="NoSpacing"/>
        <w:rPr>
          <w:rFonts w:ascii="Arial Narrow" w:hAnsi="Arial Narrow"/>
          <w:sz w:val="24"/>
          <w:szCs w:val="24"/>
        </w:rPr>
      </w:pPr>
    </w:p>
    <w:p w14:paraId="3EE0003C" w14:textId="77777777" w:rsidR="004375BF" w:rsidRDefault="004375BF" w:rsidP="000F4078">
      <w:pPr>
        <w:pStyle w:val="NoSpacing"/>
        <w:rPr>
          <w:rFonts w:ascii="Arial Narrow" w:hAnsi="Arial Narrow"/>
          <w:sz w:val="24"/>
          <w:szCs w:val="24"/>
        </w:rPr>
      </w:pPr>
    </w:p>
    <w:p w14:paraId="0898769A" w14:textId="77777777" w:rsidR="000F4078" w:rsidRDefault="000F4078" w:rsidP="000F4078">
      <w:pPr>
        <w:pStyle w:val="NoSpacing"/>
        <w:rPr>
          <w:rFonts w:ascii="Arial Narrow" w:hAnsi="Arial Narrow"/>
        </w:rPr>
      </w:pPr>
      <w:r w:rsidRPr="00CD783F">
        <w:rPr>
          <w:rFonts w:ascii="Arial Narrow" w:hAnsi="Arial Narrow"/>
          <w:sz w:val="24"/>
          <w:szCs w:val="24"/>
        </w:rPr>
        <w:t>We bring all our prayers to our heavenly Father as we pray together</w:t>
      </w:r>
      <w:r w:rsidRPr="00672989">
        <w:rPr>
          <w:rFonts w:ascii="Arial Narrow" w:hAnsi="Arial Narrow"/>
        </w:rPr>
        <w:t>:</w:t>
      </w:r>
    </w:p>
    <w:p w14:paraId="5C0AB647" w14:textId="77777777" w:rsidR="000F4078" w:rsidRPr="00F5215B" w:rsidRDefault="000F4078" w:rsidP="000F4078">
      <w:pPr>
        <w:pStyle w:val="NoSpacing"/>
        <w:rPr>
          <w:rFonts w:ascii="Arial Narrow" w:hAnsi="Arial Narrow"/>
          <w:sz w:val="16"/>
          <w:szCs w:val="16"/>
        </w:rPr>
      </w:pPr>
    </w:p>
    <w:p w14:paraId="21FFB4CF"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Our Father, </w:t>
      </w:r>
    </w:p>
    <w:p w14:paraId="69C83C11"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who art in heaven, </w:t>
      </w:r>
    </w:p>
    <w:p w14:paraId="41B55455"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hallowed be thy name,</w:t>
      </w:r>
    </w:p>
    <w:p w14:paraId="647119E4"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thy Kingdom come, </w:t>
      </w:r>
    </w:p>
    <w:p w14:paraId="61FB37F0"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thy will be done,</w:t>
      </w:r>
    </w:p>
    <w:p w14:paraId="7D9DD28B"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on earth as it is in heaven.</w:t>
      </w:r>
    </w:p>
    <w:p w14:paraId="2AA30EF7"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Give us this day our daily bread.</w:t>
      </w:r>
    </w:p>
    <w:p w14:paraId="4C81E5EF"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And forgive us our trespasses </w:t>
      </w:r>
    </w:p>
    <w:p w14:paraId="2E5ED140"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as we forgive those who trespass against us.</w:t>
      </w:r>
    </w:p>
    <w:p w14:paraId="068E4C69"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And lead us not into temptation, </w:t>
      </w:r>
    </w:p>
    <w:p w14:paraId="1C16088D"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but deliver us from evil.</w:t>
      </w:r>
    </w:p>
    <w:p w14:paraId="1452C9BD"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For thine is the Kingdom,</w:t>
      </w:r>
    </w:p>
    <w:p w14:paraId="47121A32"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The power and the glory,</w:t>
      </w:r>
    </w:p>
    <w:p w14:paraId="1C83D565" w14:textId="77777777" w:rsidR="000F4078" w:rsidRPr="00CD783F" w:rsidRDefault="000F4078" w:rsidP="000F4078">
      <w:pPr>
        <w:pStyle w:val="NoSpacing"/>
        <w:ind w:firstLine="720"/>
        <w:rPr>
          <w:rFonts w:ascii="Arial Narrow" w:hAnsi="Arial Narrow"/>
          <w:b/>
          <w:sz w:val="24"/>
          <w:szCs w:val="24"/>
        </w:rPr>
      </w:pPr>
      <w:proofErr w:type="gramStart"/>
      <w:r w:rsidRPr="00CD783F">
        <w:rPr>
          <w:rFonts w:ascii="Arial Narrow" w:hAnsi="Arial Narrow"/>
          <w:b/>
          <w:sz w:val="24"/>
          <w:szCs w:val="24"/>
        </w:rPr>
        <w:t>for ever and ever</w:t>
      </w:r>
      <w:proofErr w:type="gramEnd"/>
      <w:r w:rsidRPr="00CD783F">
        <w:rPr>
          <w:rFonts w:ascii="Arial Narrow" w:hAnsi="Arial Narrow"/>
          <w:b/>
          <w:sz w:val="24"/>
          <w:szCs w:val="24"/>
        </w:rPr>
        <w:t>. Amen.</w:t>
      </w:r>
    </w:p>
    <w:p w14:paraId="089E4662" w14:textId="77777777" w:rsidR="000F4078" w:rsidRDefault="000F4078" w:rsidP="000F4078">
      <w:pPr>
        <w:pStyle w:val="NoSpacing"/>
        <w:rPr>
          <w:rFonts w:ascii="Arial Narrow" w:hAnsi="Arial Narrow"/>
          <w:b/>
          <w:sz w:val="16"/>
          <w:szCs w:val="16"/>
        </w:rPr>
      </w:pPr>
    </w:p>
    <w:p w14:paraId="3275E3C7" w14:textId="77777777" w:rsidR="004375BF" w:rsidRDefault="004375BF" w:rsidP="000F4078">
      <w:pPr>
        <w:pStyle w:val="NoSpacing"/>
        <w:rPr>
          <w:rFonts w:ascii="Arial Narrow" w:hAnsi="Arial Narrow"/>
          <w:b/>
          <w:sz w:val="24"/>
          <w:szCs w:val="24"/>
        </w:rPr>
      </w:pPr>
    </w:p>
    <w:p w14:paraId="3AFEC40A" w14:textId="77777777"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The Peace:</w:t>
      </w:r>
    </w:p>
    <w:p w14:paraId="5AB39470"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The risen Christ came and stood among his disciples and said, “Peace be with you!” They were overjoyed on seeing the Lord. The peace of the Lord be with you and with all those whom you love.</w:t>
      </w:r>
    </w:p>
    <w:p w14:paraId="3652809A"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b/>
          <w:sz w:val="24"/>
          <w:szCs w:val="24"/>
        </w:rPr>
        <w:t>And also with you.</w:t>
      </w:r>
    </w:p>
    <w:p w14:paraId="161C6DB6" w14:textId="77777777" w:rsidR="000F4078" w:rsidRPr="00E868E3" w:rsidRDefault="000F4078" w:rsidP="000F4078">
      <w:pPr>
        <w:pStyle w:val="NoSpacing"/>
        <w:jc w:val="both"/>
        <w:rPr>
          <w:rFonts w:ascii="Arial Narrow" w:hAnsi="Arial Narrow"/>
          <w:b/>
          <w:sz w:val="16"/>
          <w:szCs w:val="16"/>
        </w:rPr>
      </w:pPr>
    </w:p>
    <w:p w14:paraId="5BA9A9D2" w14:textId="77777777" w:rsidR="000F4078" w:rsidRPr="00CD783F" w:rsidRDefault="000F4078" w:rsidP="000F4078">
      <w:pPr>
        <w:pStyle w:val="NoSpacing"/>
        <w:rPr>
          <w:rFonts w:ascii="Arial Narrow" w:hAnsi="Arial Narrow"/>
          <w:sz w:val="24"/>
          <w:szCs w:val="24"/>
        </w:rPr>
      </w:pPr>
      <w:r w:rsidRPr="00CD783F">
        <w:rPr>
          <w:rFonts w:ascii="Arial Narrow" w:hAnsi="Arial Narrow"/>
          <w:sz w:val="24"/>
          <w:szCs w:val="24"/>
        </w:rPr>
        <w:t>Let us pray:</w:t>
      </w:r>
    </w:p>
    <w:p w14:paraId="5FDF1852" w14:textId="1AB2E20A" w:rsidR="000F4078" w:rsidRPr="00A41140" w:rsidRDefault="00A41140" w:rsidP="00A41140">
      <w:pPr>
        <w:pStyle w:val="NoSpacing"/>
        <w:rPr>
          <w:rFonts w:ascii="Arial Narrow" w:hAnsi="Arial Narrow"/>
          <w:b/>
          <w:sz w:val="24"/>
          <w:szCs w:val="24"/>
        </w:rPr>
      </w:pPr>
      <w:r w:rsidRPr="00A41140">
        <w:rPr>
          <w:rFonts w:ascii="Arial Narrow" w:hAnsi="Arial Narrow"/>
          <w:b/>
          <w:sz w:val="24"/>
          <w:szCs w:val="24"/>
        </w:rPr>
        <w:t>Eternal God,</w:t>
      </w:r>
      <w:r>
        <w:rPr>
          <w:rFonts w:ascii="Arial Narrow" w:hAnsi="Arial Narrow"/>
          <w:b/>
          <w:sz w:val="24"/>
          <w:szCs w:val="24"/>
        </w:rPr>
        <w:t xml:space="preserve"> </w:t>
      </w:r>
      <w:r w:rsidRPr="00A41140">
        <w:rPr>
          <w:rFonts w:ascii="Arial Narrow" w:hAnsi="Arial Narrow"/>
          <w:b/>
          <w:sz w:val="24"/>
          <w:szCs w:val="24"/>
        </w:rPr>
        <w:t>whose Son Jesus Christ is the way, the truth, and the life:</w:t>
      </w:r>
      <w:r>
        <w:rPr>
          <w:rFonts w:ascii="Arial Narrow" w:hAnsi="Arial Narrow"/>
          <w:b/>
          <w:sz w:val="24"/>
          <w:szCs w:val="24"/>
        </w:rPr>
        <w:t xml:space="preserve"> </w:t>
      </w:r>
      <w:r w:rsidRPr="00A41140">
        <w:rPr>
          <w:rFonts w:ascii="Arial Narrow" w:hAnsi="Arial Narrow"/>
          <w:b/>
          <w:sz w:val="24"/>
          <w:szCs w:val="24"/>
        </w:rPr>
        <w:t>grant us to walk in his way,</w:t>
      </w:r>
      <w:r>
        <w:rPr>
          <w:rFonts w:ascii="Arial Narrow" w:hAnsi="Arial Narrow"/>
          <w:b/>
          <w:sz w:val="24"/>
          <w:szCs w:val="24"/>
        </w:rPr>
        <w:t xml:space="preserve"> </w:t>
      </w:r>
      <w:r w:rsidRPr="00A41140">
        <w:rPr>
          <w:rFonts w:ascii="Arial Narrow" w:hAnsi="Arial Narrow"/>
          <w:b/>
          <w:sz w:val="24"/>
          <w:szCs w:val="24"/>
        </w:rPr>
        <w:t>to rejoice in his truth,</w:t>
      </w:r>
      <w:r>
        <w:rPr>
          <w:rFonts w:ascii="Arial Narrow" w:hAnsi="Arial Narrow"/>
          <w:b/>
          <w:sz w:val="24"/>
          <w:szCs w:val="24"/>
        </w:rPr>
        <w:t xml:space="preserve"> </w:t>
      </w:r>
      <w:r w:rsidRPr="00A41140">
        <w:rPr>
          <w:rFonts w:ascii="Arial Narrow" w:hAnsi="Arial Narrow"/>
          <w:b/>
          <w:sz w:val="24"/>
          <w:szCs w:val="24"/>
        </w:rPr>
        <w:t>and to share his risen life;</w:t>
      </w:r>
      <w:r>
        <w:rPr>
          <w:rFonts w:ascii="Arial Narrow" w:hAnsi="Arial Narrow"/>
          <w:b/>
          <w:sz w:val="24"/>
          <w:szCs w:val="24"/>
        </w:rPr>
        <w:t xml:space="preserve"> </w:t>
      </w:r>
      <w:r w:rsidRPr="00A41140">
        <w:rPr>
          <w:rFonts w:ascii="Arial Narrow" w:hAnsi="Arial Narrow"/>
          <w:b/>
          <w:sz w:val="24"/>
          <w:szCs w:val="24"/>
        </w:rPr>
        <w:t>who is alive and reigns, now and for ever.</w:t>
      </w:r>
      <w:r w:rsidR="00BF4354">
        <w:rPr>
          <w:rFonts w:ascii="Arial Narrow" w:hAnsi="Arial Narrow"/>
          <w:b/>
          <w:sz w:val="24"/>
          <w:szCs w:val="24"/>
        </w:rPr>
        <w:t xml:space="preserve"> Amen</w:t>
      </w:r>
    </w:p>
    <w:p w14:paraId="25DC422F" w14:textId="77777777" w:rsidR="00A41140" w:rsidRDefault="00A41140" w:rsidP="000F4078">
      <w:pPr>
        <w:pStyle w:val="NoSpacing"/>
        <w:rPr>
          <w:rFonts w:ascii="Arial Narrow" w:hAnsi="Arial Narrow"/>
          <w:b/>
          <w:sz w:val="24"/>
          <w:szCs w:val="24"/>
        </w:rPr>
      </w:pPr>
    </w:p>
    <w:p w14:paraId="0CB4F76E" w14:textId="1BDDC506"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The Blessing:</w:t>
      </w:r>
    </w:p>
    <w:p w14:paraId="1584F12F" w14:textId="77777777" w:rsidR="000F4078" w:rsidRPr="00CD783F" w:rsidRDefault="000F4078" w:rsidP="000F4078">
      <w:pPr>
        <w:pStyle w:val="NoSpacing"/>
        <w:rPr>
          <w:rFonts w:ascii="Arial Narrow" w:hAnsi="Arial Narrow"/>
          <w:b/>
          <w:sz w:val="24"/>
          <w:szCs w:val="24"/>
        </w:rPr>
      </w:pPr>
      <w:r w:rsidRPr="00CD783F">
        <w:rPr>
          <w:rFonts w:ascii="Arial Narrow" w:hAnsi="Arial Narrow"/>
          <w:sz w:val="24"/>
          <w:szCs w:val="24"/>
        </w:rPr>
        <w:t xml:space="preserve">The Lord be with you.     </w:t>
      </w:r>
      <w:r w:rsidRPr="00CD783F">
        <w:rPr>
          <w:rFonts w:ascii="Arial Narrow" w:hAnsi="Arial Narrow"/>
          <w:b/>
          <w:sz w:val="24"/>
          <w:szCs w:val="24"/>
        </w:rPr>
        <w:t>And also with you.</w:t>
      </w:r>
    </w:p>
    <w:p w14:paraId="282550B9" w14:textId="77777777" w:rsidR="000F4078" w:rsidRDefault="000F4078" w:rsidP="000F4078">
      <w:pPr>
        <w:pStyle w:val="NoSpacing"/>
        <w:jc w:val="both"/>
        <w:rPr>
          <w:rFonts w:ascii="Arial Narrow" w:hAnsi="Arial Narrow"/>
          <w:b/>
          <w:sz w:val="8"/>
          <w:szCs w:val="8"/>
        </w:rPr>
      </w:pPr>
    </w:p>
    <w:p w14:paraId="3A9688F9"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God the Father, by whose glory Christ was raised from the dead, strengthen you to walk with him in his risen life and the blessing of God almighty, the Father, the Son and the Holy Spirit be among you and remain with you always. </w:t>
      </w:r>
      <w:r w:rsidRPr="00CD783F">
        <w:rPr>
          <w:rFonts w:ascii="Arial Narrow" w:hAnsi="Arial Narrow"/>
          <w:b/>
          <w:sz w:val="24"/>
          <w:szCs w:val="24"/>
        </w:rPr>
        <w:t>Amen.</w:t>
      </w:r>
    </w:p>
    <w:p w14:paraId="3C11820A" w14:textId="77777777" w:rsidR="000F4078" w:rsidRPr="00E868E3" w:rsidRDefault="000F4078" w:rsidP="000F4078">
      <w:pPr>
        <w:pStyle w:val="NoSpacing"/>
        <w:rPr>
          <w:rFonts w:ascii="Arial Narrow" w:hAnsi="Arial Narrow"/>
          <w:b/>
          <w:sz w:val="16"/>
          <w:szCs w:val="16"/>
        </w:rPr>
      </w:pPr>
    </w:p>
    <w:p w14:paraId="06B67B59" w14:textId="77777777" w:rsidR="000F4078" w:rsidRPr="00CD783F" w:rsidRDefault="000F4078" w:rsidP="000F4078">
      <w:pPr>
        <w:pStyle w:val="NoSpacing"/>
        <w:rPr>
          <w:rFonts w:ascii="Arial Narrow" w:hAnsi="Arial Narrow"/>
          <w:sz w:val="24"/>
          <w:szCs w:val="24"/>
        </w:rPr>
      </w:pPr>
      <w:r w:rsidRPr="00CD783F">
        <w:rPr>
          <w:rFonts w:ascii="Arial Narrow" w:hAnsi="Arial Narrow"/>
          <w:sz w:val="24"/>
          <w:szCs w:val="24"/>
        </w:rPr>
        <w:t xml:space="preserve">Let us go in peace to love and serve the Lord. </w:t>
      </w:r>
    </w:p>
    <w:p w14:paraId="21A6C446" w14:textId="77777777"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In the name of Christ. Amen.</w:t>
      </w:r>
    </w:p>
    <w:p w14:paraId="373F708B" w14:textId="77777777" w:rsidR="00CA5FBD" w:rsidRDefault="00CA5FBD" w:rsidP="007F5880">
      <w:pPr>
        <w:pStyle w:val="NoSpacing"/>
        <w:rPr>
          <w:rFonts w:ascii="Arial Narrow" w:hAnsi="Arial Narrow"/>
          <w:b/>
        </w:rPr>
      </w:pPr>
    </w:p>
    <w:p w14:paraId="7C7EE6A2" w14:textId="77777777" w:rsidR="00F55309" w:rsidRDefault="00F55309" w:rsidP="00CD783F">
      <w:pPr>
        <w:pStyle w:val="NoSpacing"/>
        <w:rPr>
          <w:rFonts w:ascii="Arial Narrow" w:hAnsi="Arial Narrow"/>
          <w:b/>
          <w:sz w:val="24"/>
          <w:szCs w:val="24"/>
        </w:rPr>
      </w:pPr>
    </w:p>
    <w:p w14:paraId="27F1AB17" w14:textId="77777777" w:rsidR="004375BF" w:rsidRDefault="00DA7B81" w:rsidP="004375BF">
      <w:pPr>
        <w:pStyle w:val="NoSpacing"/>
        <w:rPr>
          <w:rFonts w:ascii="Arial Narrow" w:hAnsi="Arial Narrow"/>
          <w:b/>
          <w:sz w:val="24"/>
          <w:szCs w:val="24"/>
        </w:rPr>
      </w:pPr>
      <w:r w:rsidRPr="00CD783F">
        <w:rPr>
          <w:rFonts w:ascii="Arial Narrow" w:hAnsi="Arial Narrow"/>
          <w:b/>
          <w:sz w:val="24"/>
          <w:szCs w:val="24"/>
        </w:rPr>
        <w:lastRenderedPageBreak/>
        <w:t>Hymn:</w:t>
      </w:r>
      <w:r w:rsidRPr="00CD783F">
        <w:rPr>
          <w:rFonts w:ascii="Arial Narrow" w:hAnsi="Arial Narrow"/>
          <w:b/>
          <w:sz w:val="24"/>
          <w:szCs w:val="24"/>
        </w:rPr>
        <w:tab/>
      </w:r>
      <w:r w:rsidR="004375BF">
        <w:rPr>
          <w:rFonts w:ascii="Arial Narrow" w:hAnsi="Arial Narrow"/>
          <w:b/>
          <w:sz w:val="24"/>
          <w:szCs w:val="24"/>
        </w:rPr>
        <w:t>To God be the glory.</w:t>
      </w:r>
    </w:p>
    <w:p w14:paraId="7D3D589C" w14:textId="77777777" w:rsidR="004375BF" w:rsidRPr="00E24830" w:rsidRDefault="004375BF" w:rsidP="004375BF">
      <w:pPr>
        <w:pStyle w:val="NoSpacing"/>
        <w:rPr>
          <w:rFonts w:ascii="Arial Narrow" w:hAnsi="Arial Narrow"/>
          <w:b/>
          <w:sz w:val="8"/>
          <w:szCs w:val="8"/>
        </w:rPr>
      </w:pPr>
    </w:p>
    <w:p w14:paraId="357D4EE9" w14:textId="77777777" w:rsidR="004375BF" w:rsidRDefault="004375BF" w:rsidP="004375BF">
      <w:pPr>
        <w:pStyle w:val="NoSpacing"/>
        <w:numPr>
          <w:ilvl w:val="0"/>
          <w:numId w:val="1"/>
        </w:numPr>
        <w:rPr>
          <w:rFonts w:ascii="Arial Narrow" w:hAnsi="Arial Narrow"/>
          <w:b/>
          <w:sz w:val="24"/>
          <w:szCs w:val="24"/>
        </w:rPr>
      </w:pPr>
      <w:r>
        <w:rPr>
          <w:rFonts w:ascii="Arial Narrow" w:hAnsi="Arial Narrow"/>
          <w:b/>
          <w:sz w:val="24"/>
          <w:szCs w:val="24"/>
        </w:rPr>
        <w:t>To God be the glory! Great things he hath done;</w:t>
      </w:r>
    </w:p>
    <w:p w14:paraId="23490C66"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 xml:space="preserve">So loved he the world that he gave us his </w:t>
      </w:r>
      <w:proofErr w:type="gramStart"/>
      <w:r>
        <w:rPr>
          <w:rFonts w:ascii="Arial Narrow" w:hAnsi="Arial Narrow"/>
          <w:b/>
          <w:sz w:val="24"/>
          <w:szCs w:val="24"/>
        </w:rPr>
        <w:t>Son</w:t>
      </w:r>
      <w:proofErr w:type="gramEnd"/>
      <w:r>
        <w:rPr>
          <w:rFonts w:ascii="Arial Narrow" w:hAnsi="Arial Narrow"/>
          <w:b/>
          <w:sz w:val="24"/>
          <w:szCs w:val="24"/>
        </w:rPr>
        <w:t>;</w:t>
      </w:r>
    </w:p>
    <w:p w14:paraId="446D7108"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Who yielded his life an atonement for sin,</w:t>
      </w:r>
    </w:p>
    <w:p w14:paraId="359620CA"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And opened the life gate that all may come in.</w:t>
      </w:r>
    </w:p>
    <w:p w14:paraId="5B74B9E7" w14:textId="77777777" w:rsidR="004375BF" w:rsidRDefault="004375BF" w:rsidP="004375BF">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Praise the Lord, praise the Lord!</w:t>
      </w:r>
    </w:p>
    <w:p w14:paraId="280CA890"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Let the earth hear his voice; </w:t>
      </w:r>
    </w:p>
    <w:p w14:paraId="08AB6765"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Praise the Lord, praise the Lord!</w:t>
      </w:r>
    </w:p>
    <w:p w14:paraId="32AA4151"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Let the earth people rejoice:</w:t>
      </w:r>
    </w:p>
    <w:p w14:paraId="4898A009"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O come to the Father, through Jesus the Son, </w:t>
      </w:r>
    </w:p>
    <w:p w14:paraId="22404A6B"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And give him the glory, great things he hath done!</w:t>
      </w:r>
    </w:p>
    <w:p w14:paraId="1773B9D9" w14:textId="77777777" w:rsidR="004375BF" w:rsidRPr="00E24830" w:rsidRDefault="004375BF" w:rsidP="004375BF">
      <w:pPr>
        <w:pStyle w:val="NoSpacing"/>
        <w:rPr>
          <w:rFonts w:ascii="Arial Narrow" w:hAnsi="Arial Narrow"/>
          <w:b/>
          <w:i/>
          <w:sz w:val="16"/>
          <w:szCs w:val="16"/>
        </w:rPr>
      </w:pPr>
    </w:p>
    <w:p w14:paraId="4DAD7E8A" w14:textId="77777777" w:rsidR="004375BF" w:rsidRDefault="004375BF" w:rsidP="004375BF">
      <w:pPr>
        <w:pStyle w:val="NoSpacing"/>
        <w:numPr>
          <w:ilvl w:val="0"/>
          <w:numId w:val="1"/>
        </w:numPr>
        <w:rPr>
          <w:rFonts w:ascii="Arial Narrow" w:hAnsi="Arial Narrow"/>
          <w:b/>
          <w:sz w:val="24"/>
          <w:szCs w:val="24"/>
        </w:rPr>
      </w:pPr>
      <w:r>
        <w:rPr>
          <w:rFonts w:ascii="Arial Narrow" w:hAnsi="Arial Narrow"/>
          <w:b/>
          <w:sz w:val="24"/>
          <w:szCs w:val="24"/>
        </w:rPr>
        <w:t>O perfect redemption, the purchase of blood!</w:t>
      </w:r>
    </w:p>
    <w:p w14:paraId="13DC63A1"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To every believer the promise of God;</w:t>
      </w:r>
    </w:p>
    <w:p w14:paraId="08E6D5C2"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The vilest offender who truly believes,</w:t>
      </w:r>
    </w:p>
    <w:p w14:paraId="1AA324C8"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That moment from Jesus a pardon receives.</w:t>
      </w:r>
    </w:p>
    <w:p w14:paraId="7FC6D40F" w14:textId="77777777" w:rsidR="004375BF" w:rsidRDefault="004375BF" w:rsidP="004375BF">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Praise the Lord, praise the Lord!</w:t>
      </w:r>
    </w:p>
    <w:p w14:paraId="09C247A0"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Let the earth hear his voice; </w:t>
      </w:r>
    </w:p>
    <w:p w14:paraId="7D42887B"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Praise the Lord, praise the Lord!</w:t>
      </w:r>
    </w:p>
    <w:p w14:paraId="7C7AE232"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Let the earth people rejoice:</w:t>
      </w:r>
    </w:p>
    <w:p w14:paraId="1144A0C3"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O come to the Father, through Jesus the Son, </w:t>
      </w:r>
    </w:p>
    <w:p w14:paraId="10D8116A"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And give him the glory, great things he hath done!</w:t>
      </w:r>
    </w:p>
    <w:p w14:paraId="4C20C84E" w14:textId="77777777" w:rsidR="004375BF" w:rsidRPr="00E24830" w:rsidRDefault="004375BF" w:rsidP="004375BF">
      <w:pPr>
        <w:pStyle w:val="NoSpacing"/>
        <w:ind w:left="720"/>
        <w:rPr>
          <w:rFonts w:ascii="Arial Narrow" w:hAnsi="Arial Narrow"/>
          <w:b/>
          <w:sz w:val="8"/>
          <w:szCs w:val="8"/>
        </w:rPr>
      </w:pPr>
    </w:p>
    <w:p w14:paraId="20B1260A" w14:textId="77777777" w:rsidR="004375BF" w:rsidRDefault="004375BF" w:rsidP="004375BF">
      <w:pPr>
        <w:pStyle w:val="NoSpacing"/>
        <w:numPr>
          <w:ilvl w:val="0"/>
          <w:numId w:val="1"/>
        </w:numPr>
        <w:rPr>
          <w:rFonts w:ascii="Arial Narrow" w:hAnsi="Arial Narrow"/>
          <w:b/>
          <w:sz w:val="24"/>
          <w:szCs w:val="24"/>
        </w:rPr>
      </w:pPr>
      <w:r>
        <w:rPr>
          <w:rFonts w:ascii="Arial Narrow" w:hAnsi="Arial Narrow"/>
          <w:b/>
          <w:sz w:val="24"/>
          <w:szCs w:val="24"/>
        </w:rPr>
        <w:t>Great things he hath taught us, great things he hath done,</w:t>
      </w:r>
    </w:p>
    <w:p w14:paraId="470D0EF8"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And great our rejoicing through Jesus the Son;</w:t>
      </w:r>
    </w:p>
    <w:p w14:paraId="5B0428EB"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But purer, higher, and greater will be</w:t>
      </w:r>
    </w:p>
    <w:p w14:paraId="49A29DA1" w14:textId="77777777" w:rsidR="004375BF" w:rsidRDefault="004375BF" w:rsidP="004375BF">
      <w:pPr>
        <w:pStyle w:val="NoSpacing"/>
        <w:ind w:left="720"/>
        <w:rPr>
          <w:rFonts w:ascii="Arial Narrow" w:hAnsi="Arial Narrow"/>
          <w:b/>
          <w:sz w:val="24"/>
          <w:szCs w:val="24"/>
        </w:rPr>
      </w:pPr>
      <w:r>
        <w:rPr>
          <w:rFonts w:ascii="Arial Narrow" w:hAnsi="Arial Narrow"/>
          <w:b/>
          <w:sz w:val="24"/>
          <w:szCs w:val="24"/>
        </w:rPr>
        <w:t>Our wonder, our rapture, when Jesus we see.</w:t>
      </w:r>
    </w:p>
    <w:p w14:paraId="7E8616A8" w14:textId="77777777" w:rsidR="004375BF" w:rsidRDefault="004375BF" w:rsidP="004375BF">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Praise the Lord, praise the Lord!</w:t>
      </w:r>
    </w:p>
    <w:p w14:paraId="79201DD1"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Let the earth hear his voice; </w:t>
      </w:r>
    </w:p>
    <w:p w14:paraId="6024E59E"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Praise the Lord, praise the Lord!</w:t>
      </w:r>
    </w:p>
    <w:p w14:paraId="0289C0A2"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Let the earth people rejoice:</w:t>
      </w:r>
    </w:p>
    <w:p w14:paraId="79AFBF58"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 xml:space="preserve">O come to the Father, through Jesus the Son, </w:t>
      </w:r>
    </w:p>
    <w:p w14:paraId="664C9186" w14:textId="77777777" w:rsidR="004375BF" w:rsidRDefault="004375BF" w:rsidP="004375BF">
      <w:pPr>
        <w:pStyle w:val="NoSpacing"/>
        <w:rPr>
          <w:rFonts w:ascii="Arial Narrow" w:hAnsi="Arial Narrow"/>
          <w:b/>
          <w:i/>
          <w:sz w:val="24"/>
          <w:szCs w:val="24"/>
        </w:rPr>
      </w:pPr>
      <w:r>
        <w:rPr>
          <w:rFonts w:ascii="Arial Narrow" w:hAnsi="Arial Narrow"/>
          <w:b/>
          <w:i/>
          <w:sz w:val="24"/>
          <w:szCs w:val="24"/>
        </w:rPr>
        <w:tab/>
      </w:r>
      <w:r>
        <w:rPr>
          <w:rFonts w:ascii="Arial Narrow" w:hAnsi="Arial Narrow"/>
          <w:b/>
          <w:i/>
          <w:sz w:val="24"/>
          <w:szCs w:val="24"/>
        </w:rPr>
        <w:tab/>
        <w:t>And give him the glory, great things he hath done!</w:t>
      </w:r>
    </w:p>
    <w:p w14:paraId="6ABC19D3" w14:textId="77777777" w:rsidR="001D378C" w:rsidRDefault="001D378C" w:rsidP="005F365A">
      <w:pPr>
        <w:pStyle w:val="NoSpacing"/>
        <w:jc w:val="center"/>
        <w:rPr>
          <w:rFonts w:ascii="Arial Narrow" w:hAnsi="Arial Narrow"/>
        </w:rPr>
      </w:pPr>
    </w:p>
    <w:p w14:paraId="6B01C0FD" w14:textId="77777777" w:rsidR="001D378C" w:rsidRDefault="001D378C" w:rsidP="005F365A">
      <w:pPr>
        <w:pStyle w:val="NoSpacing"/>
        <w:jc w:val="center"/>
        <w:rPr>
          <w:rFonts w:ascii="Arial Narrow" w:hAnsi="Arial Narrow"/>
        </w:rPr>
      </w:pPr>
    </w:p>
    <w:p w14:paraId="19D0B345" w14:textId="77777777" w:rsidR="001D378C" w:rsidRDefault="001D378C" w:rsidP="005F365A">
      <w:pPr>
        <w:pStyle w:val="NoSpacing"/>
        <w:jc w:val="center"/>
        <w:rPr>
          <w:rFonts w:ascii="Arial Narrow" w:hAnsi="Arial Narrow"/>
        </w:rPr>
      </w:pPr>
    </w:p>
    <w:p w14:paraId="1924852C" w14:textId="3D55A611" w:rsidR="008D43AB" w:rsidRPr="009F5928" w:rsidRDefault="00E868E3" w:rsidP="005F365A">
      <w:pPr>
        <w:pStyle w:val="NoSpacing"/>
        <w:jc w:val="center"/>
        <w:rPr>
          <w:rFonts w:ascii="Arial Narrow" w:hAnsi="Arial Narrow"/>
        </w:rPr>
      </w:pPr>
      <w:r>
        <w:rPr>
          <w:rFonts w:ascii="Arial Narrow" w:hAnsi="Arial Narrow"/>
        </w:rPr>
        <w:t>A</w:t>
      </w:r>
      <w:r w:rsidR="008D43AB" w:rsidRPr="009F5928">
        <w:rPr>
          <w:rFonts w:ascii="Arial Narrow" w:hAnsi="Arial Narrow"/>
        </w:rPr>
        <w:t>n Order for the Holy Eucharist 2004, material from which is included in this service is copyright © Church in Wales publications 2004</w:t>
      </w:r>
    </w:p>
    <w:p w14:paraId="2915B989"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346361">
    <w:abstractNumId w:val="1"/>
  </w:num>
  <w:num w:numId="2" w16cid:durableId="17860797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17160"/>
    <w:rsid w:val="000308D5"/>
    <w:rsid w:val="00043146"/>
    <w:rsid w:val="000449AA"/>
    <w:rsid w:val="000624B6"/>
    <w:rsid w:val="000647E6"/>
    <w:rsid w:val="0007183C"/>
    <w:rsid w:val="00095D5B"/>
    <w:rsid w:val="000A042F"/>
    <w:rsid w:val="000B0335"/>
    <w:rsid w:val="000F4078"/>
    <w:rsid w:val="00135BBB"/>
    <w:rsid w:val="00145DFA"/>
    <w:rsid w:val="00147390"/>
    <w:rsid w:val="00153F82"/>
    <w:rsid w:val="0016591F"/>
    <w:rsid w:val="0017218C"/>
    <w:rsid w:val="00187260"/>
    <w:rsid w:val="0019678A"/>
    <w:rsid w:val="001A638A"/>
    <w:rsid w:val="001C06AB"/>
    <w:rsid w:val="001D378C"/>
    <w:rsid w:val="00224086"/>
    <w:rsid w:val="00227CED"/>
    <w:rsid w:val="00257B38"/>
    <w:rsid w:val="00276738"/>
    <w:rsid w:val="00277406"/>
    <w:rsid w:val="00291A78"/>
    <w:rsid w:val="002A29FB"/>
    <w:rsid w:val="002A3E62"/>
    <w:rsid w:val="002A66F3"/>
    <w:rsid w:val="002B277A"/>
    <w:rsid w:val="002C37E3"/>
    <w:rsid w:val="00302571"/>
    <w:rsid w:val="00327EF1"/>
    <w:rsid w:val="003316C8"/>
    <w:rsid w:val="00331AD8"/>
    <w:rsid w:val="003718BC"/>
    <w:rsid w:val="00382543"/>
    <w:rsid w:val="003829F3"/>
    <w:rsid w:val="00383DA3"/>
    <w:rsid w:val="003A197C"/>
    <w:rsid w:val="003A3138"/>
    <w:rsid w:val="003B3D6F"/>
    <w:rsid w:val="003C4D7C"/>
    <w:rsid w:val="003D0459"/>
    <w:rsid w:val="003D3510"/>
    <w:rsid w:val="00400542"/>
    <w:rsid w:val="00404FDC"/>
    <w:rsid w:val="00405A0A"/>
    <w:rsid w:val="004136E8"/>
    <w:rsid w:val="004220EB"/>
    <w:rsid w:val="004235D3"/>
    <w:rsid w:val="004375BF"/>
    <w:rsid w:val="00442EA8"/>
    <w:rsid w:val="0045202A"/>
    <w:rsid w:val="00463287"/>
    <w:rsid w:val="00470DFB"/>
    <w:rsid w:val="00471D94"/>
    <w:rsid w:val="00490D85"/>
    <w:rsid w:val="004960B0"/>
    <w:rsid w:val="00496EDA"/>
    <w:rsid w:val="004A649F"/>
    <w:rsid w:val="004B02BA"/>
    <w:rsid w:val="004B596B"/>
    <w:rsid w:val="004C048C"/>
    <w:rsid w:val="004C7385"/>
    <w:rsid w:val="004C7C9B"/>
    <w:rsid w:val="004D0167"/>
    <w:rsid w:val="004E1D4F"/>
    <w:rsid w:val="005057DE"/>
    <w:rsid w:val="00521865"/>
    <w:rsid w:val="005358BB"/>
    <w:rsid w:val="005364D5"/>
    <w:rsid w:val="00553984"/>
    <w:rsid w:val="00555E38"/>
    <w:rsid w:val="00556E42"/>
    <w:rsid w:val="005710E6"/>
    <w:rsid w:val="00574BE3"/>
    <w:rsid w:val="0057679E"/>
    <w:rsid w:val="00582391"/>
    <w:rsid w:val="00593DD6"/>
    <w:rsid w:val="00596C14"/>
    <w:rsid w:val="005F0A84"/>
    <w:rsid w:val="005F365A"/>
    <w:rsid w:val="00600933"/>
    <w:rsid w:val="006278A3"/>
    <w:rsid w:val="0064794B"/>
    <w:rsid w:val="00661439"/>
    <w:rsid w:val="00662784"/>
    <w:rsid w:val="0067228A"/>
    <w:rsid w:val="00672989"/>
    <w:rsid w:val="006828E8"/>
    <w:rsid w:val="006847F6"/>
    <w:rsid w:val="006A20B0"/>
    <w:rsid w:val="006B4D3F"/>
    <w:rsid w:val="006D3516"/>
    <w:rsid w:val="006E22FC"/>
    <w:rsid w:val="006E7908"/>
    <w:rsid w:val="00700497"/>
    <w:rsid w:val="00703240"/>
    <w:rsid w:val="00704730"/>
    <w:rsid w:val="00707616"/>
    <w:rsid w:val="007177C7"/>
    <w:rsid w:val="007A1B47"/>
    <w:rsid w:val="007A2624"/>
    <w:rsid w:val="007B0EF1"/>
    <w:rsid w:val="007C1B4E"/>
    <w:rsid w:val="007C2791"/>
    <w:rsid w:val="007C63A6"/>
    <w:rsid w:val="007D4BEF"/>
    <w:rsid w:val="007E24C3"/>
    <w:rsid w:val="007F4907"/>
    <w:rsid w:val="007F5014"/>
    <w:rsid w:val="007F53EB"/>
    <w:rsid w:val="007F5880"/>
    <w:rsid w:val="0080726A"/>
    <w:rsid w:val="008335A6"/>
    <w:rsid w:val="0086214E"/>
    <w:rsid w:val="00880A87"/>
    <w:rsid w:val="008815D3"/>
    <w:rsid w:val="008843F0"/>
    <w:rsid w:val="008D43AB"/>
    <w:rsid w:val="008D6123"/>
    <w:rsid w:val="008E757F"/>
    <w:rsid w:val="008F53E0"/>
    <w:rsid w:val="00910028"/>
    <w:rsid w:val="00913739"/>
    <w:rsid w:val="00915696"/>
    <w:rsid w:val="00927B1A"/>
    <w:rsid w:val="009416D2"/>
    <w:rsid w:val="009629D4"/>
    <w:rsid w:val="00964315"/>
    <w:rsid w:val="00964CC2"/>
    <w:rsid w:val="00974E49"/>
    <w:rsid w:val="00987226"/>
    <w:rsid w:val="009973A5"/>
    <w:rsid w:val="009B3FAF"/>
    <w:rsid w:val="009F2965"/>
    <w:rsid w:val="009F4188"/>
    <w:rsid w:val="009F5928"/>
    <w:rsid w:val="00A005B0"/>
    <w:rsid w:val="00A00DF7"/>
    <w:rsid w:val="00A0159B"/>
    <w:rsid w:val="00A26BF0"/>
    <w:rsid w:val="00A41140"/>
    <w:rsid w:val="00A527C2"/>
    <w:rsid w:val="00A61B96"/>
    <w:rsid w:val="00A634EE"/>
    <w:rsid w:val="00A71E2B"/>
    <w:rsid w:val="00A71F8B"/>
    <w:rsid w:val="00AB29BF"/>
    <w:rsid w:val="00AB45F3"/>
    <w:rsid w:val="00AC2D5D"/>
    <w:rsid w:val="00AE2E11"/>
    <w:rsid w:val="00AF10EE"/>
    <w:rsid w:val="00B10390"/>
    <w:rsid w:val="00B241C2"/>
    <w:rsid w:val="00B30A18"/>
    <w:rsid w:val="00B6079D"/>
    <w:rsid w:val="00B61B44"/>
    <w:rsid w:val="00B64A09"/>
    <w:rsid w:val="00B703D1"/>
    <w:rsid w:val="00B72F94"/>
    <w:rsid w:val="00B85766"/>
    <w:rsid w:val="00B870B3"/>
    <w:rsid w:val="00B9460F"/>
    <w:rsid w:val="00B95FBF"/>
    <w:rsid w:val="00BB6D79"/>
    <w:rsid w:val="00BD555E"/>
    <w:rsid w:val="00BE319C"/>
    <w:rsid w:val="00BF4354"/>
    <w:rsid w:val="00C02E20"/>
    <w:rsid w:val="00C064AB"/>
    <w:rsid w:val="00C25095"/>
    <w:rsid w:val="00C3060E"/>
    <w:rsid w:val="00C357F1"/>
    <w:rsid w:val="00C36E80"/>
    <w:rsid w:val="00C500ED"/>
    <w:rsid w:val="00C50167"/>
    <w:rsid w:val="00C544AA"/>
    <w:rsid w:val="00C64130"/>
    <w:rsid w:val="00C66D71"/>
    <w:rsid w:val="00C732DC"/>
    <w:rsid w:val="00C765B8"/>
    <w:rsid w:val="00C866E2"/>
    <w:rsid w:val="00C92D67"/>
    <w:rsid w:val="00C97767"/>
    <w:rsid w:val="00CA5FBD"/>
    <w:rsid w:val="00CB3386"/>
    <w:rsid w:val="00CC1682"/>
    <w:rsid w:val="00CC2B20"/>
    <w:rsid w:val="00CC4791"/>
    <w:rsid w:val="00CC49B5"/>
    <w:rsid w:val="00CD1E6B"/>
    <w:rsid w:val="00CD783F"/>
    <w:rsid w:val="00CF6881"/>
    <w:rsid w:val="00D07167"/>
    <w:rsid w:val="00D24303"/>
    <w:rsid w:val="00D74362"/>
    <w:rsid w:val="00DA7B81"/>
    <w:rsid w:val="00DC3E66"/>
    <w:rsid w:val="00DE3146"/>
    <w:rsid w:val="00DE4ED0"/>
    <w:rsid w:val="00DE5A49"/>
    <w:rsid w:val="00DF1BB4"/>
    <w:rsid w:val="00E11654"/>
    <w:rsid w:val="00E128D9"/>
    <w:rsid w:val="00E22C23"/>
    <w:rsid w:val="00E242AE"/>
    <w:rsid w:val="00E35CAD"/>
    <w:rsid w:val="00E44B90"/>
    <w:rsid w:val="00E51BD4"/>
    <w:rsid w:val="00E6020D"/>
    <w:rsid w:val="00E8269F"/>
    <w:rsid w:val="00E868E3"/>
    <w:rsid w:val="00E963BB"/>
    <w:rsid w:val="00E9775C"/>
    <w:rsid w:val="00EB1A82"/>
    <w:rsid w:val="00ED2268"/>
    <w:rsid w:val="00EE7407"/>
    <w:rsid w:val="00F123F1"/>
    <w:rsid w:val="00F24D94"/>
    <w:rsid w:val="00F32F65"/>
    <w:rsid w:val="00F46289"/>
    <w:rsid w:val="00F54241"/>
    <w:rsid w:val="00F55309"/>
    <w:rsid w:val="00F852F9"/>
    <w:rsid w:val="00FB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2443</Words>
  <Characters>10219</Characters>
  <Application>Microsoft Office Word</Application>
  <DocSecurity>0</DocSecurity>
  <Lines>271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2026-05-02T15:35:00Z</cp:lastPrinted>
  <dcterms:created xsi:type="dcterms:W3CDTF">2026-05-02T15:36:00Z</dcterms:created>
  <dcterms:modified xsi:type="dcterms:W3CDTF">2026-05-02T15:36:00Z</dcterms:modified>
</cp:coreProperties>
</file>